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9CF34" w14:textId="14232F08" w:rsidR="008865AD" w:rsidRPr="000C2AC5" w:rsidRDefault="008865AD" w:rsidP="008865AD">
      <w:pPr>
        <w:spacing w:line="500" w:lineRule="exact"/>
        <w:rPr>
          <w:rFonts w:ascii="ＭＳ ゴシック" w:eastAsia="ＭＳ ゴシック" w:hAnsi="ＭＳ ゴシック"/>
          <w:b/>
          <w:bCs/>
          <w:sz w:val="28"/>
          <w:szCs w:val="28"/>
          <w:bdr w:val="single" w:sz="4" w:space="0" w:color="auto"/>
        </w:rPr>
      </w:pPr>
      <w:r w:rsidRPr="000C2AC5">
        <w:rPr>
          <w:rFonts w:ascii="ＭＳ ゴシック" w:eastAsia="ＭＳ ゴシック" w:hAnsi="ＭＳ ゴシック" w:hint="eastAsia"/>
          <w:b/>
          <w:bCs/>
          <w:sz w:val="28"/>
          <w:szCs w:val="28"/>
          <w:bdr w:val="single" w:sz="4" w:space="0" w:color="auto"/>
        </w:rPr>
        <w:t>解説書</w:t>
      </w:r>
    </w:p>
    <w:p w14:paraId="7CD771B8" w14:textId="77777777" w:rsidR="008865AD" w:rsidRPr="000C2AC5" w:rsidRDefault="008865AD" w:rsidP="008E5323">
      <w:pPr>
        <w:spacing w:line="500" w:lineRule="exact"/>
        <w:jc w:val="center"/>
        <w:rPr>
          <w:rFonts w:ascii="ＭＳ ゴシック" w:eastAsia="ＭＳ ゴシック" w:hAnsi="ＭＳ ゴシック"/>
          <w:bCs/>
          <w:sz w:val="40"/>
          <w:szCs w:val="40"/>
        </w:rPr>
      </w:pPr>
    </w:p>
    <w:p w14:paraId="376537ED" w14:textId="499539CE" w:rsidR="00E17C44" w:rsidRPr="000C2AC5" w:rsidRDefault="00E17C44" w:rsidP="008E5323">
      <w:pPr>
        <w:spacing w:line="500" w:lineRule="exact"/>
        <w:jc w:val="center"/>
        <w:rPr>
          <w:rFonts w:ascii="ＭＳ ゴシック" w:eastAsia="ＭＳ ゴシック" w:hAnsi="ＭＳ ゴシック"/>
          <w:bCs/>
          <w:sz w:val="36"/>
          <w:szCs w:val="36"/>
        </w:rPr>
      </w:pPr>
      <w:r w:rsidRPr="000C2AC5">
        <w:rPr>
          <w:rFonts w:ascii="ＭＳ ゴシック" w:eastAsia="ＭＳ ゴシック" w:hAnsi="ＭＳ ゴシック" w:hint="eastAsia"/>
          <w:bCs/>
          <w:sz w:val="36"/>
          <w:szCs w:val="36"/>
        </w:rPr>
        <w:t>災害から一人の命も取り残さないために</w:t>
      </w:r>
    </w:p>
    <w:p w14:paraId="0DA79605" w14:textId="411F5710" w:rsidR="00183C5F" w:rsidRPr="000C2AC5" w:rsidRDefault="00E17C44" w:rsidP="008E5323">
      <w:pPr>
        <w:spacing w:line="500" w:lineRule="exact"/>
        <w:jc w:val="center"/>
        <w:rPr>
          <w:rFonts w:ascii="ＭＳ ゴシック" w:eastAsia="ＭＳ ゴシック" w:hAnsi="ＭＳ ゴシック"/>
          <w:sz w:val="36"/>
          <w:szCs w:val="36"/>
        </w:rPr>
      </w:pPr>
      <w:r w:rsidRPr="000C2AC5">
        <w:rPr>
          <w:rFonts w:ascii="ＭＳ ゴシック" w:eastAsia="ＭＳ ゴシック" w:hAnsi="ＭＳ ゴシック" w:hint="eastAsia"/>
          <w:sz w:val="36"/>
          <w:szCs w:val="36"/>
        </w:rPr>
        <w:t>要配慮者の備えと避難行動</w:t>
      </w:r>
    </w:p>
    <w:p w14:paraId="326521C6" w14:textId="77777777" w:rsidR="00B614A5" w:rsidRPr="000C2AC5" w:rsidRDefault="00B614A5" w:rsidP="00E17C44">
      <w:pPr>
        <w:rPr>
          <w:rFonts w:ascii="BIZ UDPゴシック" w:eastAsia="BIZ UDPゴシック" w:hAnsi="BIZ UDPゴシック"/>
          <w:sz w:val="22"/>
          <w:bdr w:val="single" w:sz="4" w:space="0" w:color="auto"/>
        </w:rPr>
      </w:pPr>
    </w:p>
    <w:p w14:paraId="240D2682" w14:textId="3123EE6D" w:rsidR="00B614A5" w:rsidRPr="000C2AC5" w:rsidRDefault="00B614A5" w:rsidP="00003EDA">
      <w:pPr>
        <w:ind w:firstLineChars="100" w:firstLine="210"/>
        <w:rPr>
          <w:rFonts w:ascii="ＭＳ ゴシック" w:eastAsia="ＭＳ ゴシック" w:hAnsi="ＭＳ ゴシック"/>
        </w:rPr>
      </w:pPr>
      <w:r w:rsidRPr="000C2AC5">
        <w:rPr>
          <w:rFonts w:ascii="ＭＳ ゴシック" w:eastAsia="ＭＳ ゴシック" w:hAnsi="ＭＳ ゴシック" w:hint="eastAsia"/>
        </w:rPr>
        <w:t>この</w:t>
      </w:r>
      <w:r w:rsidR="00811512" w:rsidRPr="000C2AC5">
        <w:rPr>
          <w:rFonts w:ascii="ＭＳ ゴシック" w:eastAsia="ＭＳ ゴシック" w:hAnsi="ＭＳ ゴシック" w:hint="eastAsia"/>
        </w:rPr>
        <w:t>ＤＶＤ</w:t>
      </w:r>
      <w:r w:rsidRPr="000C2AC5">
        <w:rPr>
          <w:rFonts w:ascii="ＭＳ ゴシック" w:eastAsia="ＭＳ ゴシック" w:hAnsi="ＭＳ ゴシック" w:hint="eastAsia"/>
        </w:rPr>
        <w:t>教材</w:t>
      </w:r>
      <w:r w:rsidR="004E0780" w:rsidRPr="000C2AC5">
        <w:rPr>
          <w:rFonts w:ascii="ＭＳ ゴシック" w:eastAsia="ＭＳ ゴシック" w:hAnsi="ＭＳ ゴシック" w:hint="eastAsia"/>
        </w:rPr>
        <w:t>で</w:t>
      </w:r>
      <w:r w:rsidRPr="000C2AC5">
        <w:rPr>
          <w:rFonts w:ascii="ＭＳ ゴシック" w:eastAsia="ＭＳ ゴシック" w:hAnsi="ＭＳ ゴシック" w:hint="eastAsia"/>
        </w:rPr>
        <w:t>は、災害時要配慮者を含む</w:t>
      </w:r>
      <w:r w:rsidR="00020100" w:rsidRPr="000C2AC5">
        <w:rPr>
          <w:rFonts w:ascii="ＭＳ ゴシック" w:eastAsia="ＭＳ ゴシック" w:hAnsi="ＭＳ ゴシック" w:hint="eastAsia"/>
        </w:rPr>
        <w:t>全て</w:t>
      </w:r>
      <w:r w:rsidR="00712863" w:rsidRPr="000C2AC5">
        <w:rPr>
          <w:rFonts w:ascii="ＭＳ ゴシック" w:eastAsia="ＭＳ ゴシック" w:hAnsi="ＭＳ ゴシック" w:hint="eastAsia"/>
        </w:rPr>
        <w:t>の住民が</w:t>
      </w:r>
      <w:r w:rsidRPr="000C2AC5">
        <w:rPr>
          <w:rFonts w:ascii="ＭＳ ゴシック" w:eastAsia="ＭＳ ゴシック" w:hAnsi="ＭＳ ゴシック" w:hint="eastAsia"/>
        </w:rPr>
        <w:t>災害準備を地域で行うために必要なことを紹介します。</w:t>
      </w:r>
      <w:r w:rsidRPr="000C2AC5">
        <w:rPr>
          <w:rFonts w:ascii="ＭＳ ゴシック" w:eastAsia="ＭＳ ゴシック" w:hAnsi="ＭＳ ゴシック" w:cs="Segoe UI Symbol" w:hint="eastAsia"/>
          <w:szCs w:val="21"/>
        </w:rPr>
        <w:t>要配慮者とは、</w:t>
      </w:r>
      <w:r w:rsidRPr="000C2AC5">
        <w:rPr>
          <w:rFonts w:ascii="ＭＳ ゴシック" w:eastAsia="ＭＳ ゴシック" w:hAnsi="ＭＳ ゴシック" w:hint="eastAsia"/>
          <w:szCs w:val="21"/>
        </w:rPr>
        <w:t>高齢者、障害がある人、難病の人、乳幼児や妊産婦、外国人</w:t>
      </w:r>
      <w:r w:rsidR="0043405D" w:rsidRPr="000C2AC5">
        <w:rPr>
          <w:rFonts w:ascii="ＭＳ ゴシック" w:eastAsia="ＭＳ ゴシック" w:hAnsi="ＭＳ ゴシック" w:hint="eastAsia"/>
          <w:szCs w:val="21"/>
        </w:rPr>
        <w:t>等</w:t>
      </w:r>
      <w:r w:rsidRPr="000C2AC5">
        <w:rPr>
          <w:rFonts w:ascii="ＭＳ ゴシック" w:eastAsia="ＭＳ ゴシック" w:hAnsi="ＭＳ ゴシック" w:hint="eastAsia"/>
          <w:szCs w:val="21"/>
        </w:rPr>
        <w:t>、災害の際、特に配慮が必要な</w:t>
      </w:r>
      <w:r w:rsidR="008224E0" w:rsidRPr="000C2AC5">
        <w:rPr>
          <w:rFonts w:ascii="ＭＳ ゴシック" w:eastAsia="ＭＳ ゴシック" w:hAnsi="ＭＳ ゴシック" w:hint="eastAsia"/>
          <w:szCs w:val="21"/>
        </w:rPr>
        <w:t>人</w:t>
      </w:r>
      <w:r w:rsidRPr="000C2AC5">
        <w:rPr>
          <w:rFonts w:ascii="ＭＳ ゴシック" w:eastAsia="ＭＳ ゴシック" w:hAnsi="ＭＳ ゴシック" w:hint="eastAsia"/>
          <w:szCs w:val="21"/>
        </w:rPr>
        <w:t>を指す呼び名です。東日本大震災では死者数の</w:t>
      </w:r>
      <w:r w:rsidR="00DF26DE" w:rsidRPr="000C2AC5">
        <w:rPr>
          <w:rFonts w:ascii="ＭＳ ゴシック" w:eastAsia="ＭＳ ゴシック" w:hAnsi="ＭＳ ゴシック" w:hint="eastAsia"/>
          <w:szCs w:val="21"/>
        </w:rPr>
        <w:t>6</w:t>
      </w:r>
      <w:r w:rsidRPr="000C2AC5">
        <w:rPr>
          <w:rFonts w:ascii="ＭＳ ゴシック" w:eastAsia="ＭＳ ゴシック" w:hAnsi="ＭＳ ゴシック" w:hint="eastAsia"/>
          <w:szCs w:val="21"/>
        </w:rPr>
        <w:t>割が高齢者</w:t>
      </w:r>
      <w:r w:rsidR="00C90BD9" w:rsidRPr="000C2AC5">
        <w:rPr>
          <w:rFonts w:ascii="ＭＳ ゴシック" w:eastAsia="ＭＳ ゴシック" w:hAnsi="ＭＳ ゴシック" w:hint="eastAsia"/>
          <w:szCs w:val="21"/>
        </w:rPr>
        <w:t>で、</w:t>
      </w:r>
      <w:r w:rsidRPr="000C2AC5">
        <w:rPr>
          <w:rFonts w:ascii="ＭＳ ゴシック" w:eastAsia="ＭＳ ゴシック" w:hAnsi="ＭＳ ゴシック" w:hint="eastAsia"/>
          <w:szCs w:val="21"/>
        </w:rPr>
        <w:t>障害者の死亡率は住民全体の死亡率</w:t>
      </w:r>
      <w:r w:rsidR="004E0780" w:rsidRPr="000C2AC5">
        <w:rPr>
          <w:rFonts w:ascii="ＭＳ ゴシック" w:eastAsia="ＭＳ ゴシック" w:hAnsi="ＭＳ ゴシック" w:hint="eastAsia"/>
          <w:szCs w:val="21"/>
        </w:rPr>
        <w:t>の</w:t>
      </w:r>
      <w:r w:rsidRPr="000C2AC5">
        <w:rPr>
          <w:rFonts w:ascii="ＭＳ ゴシック" w:eastAsia="ＭＳ ゴシック" w:hAnsi="ＭＳ ゴシック" w:hint="eastAsia"/>
          <w:szCs w:val="21"/>
        </w:rPr>
        <w:t>およそ</w:t>
      </w:r>
      <w:r w:rsidR="007136EE" w:rsidRPr="000C2AC5">
        <w:rPr>
          <w:rFonts w:ascii="ＭＳ ゴシック" w:eastAsia="ＭＳ ゴシック" w:hAnsi="ＭＳ ゴシック" w:hint="eastAsia"/>
          <w:szCs w:val="21"/>
        </w:rPr>
        <w:t>2</w:t>
      </w:r>
      <w:r w:rsidRPr="000C2AC5">
        <w:rPr>
          <w:rFonts w:ascii="ＭＳ ゴシック" w:eastAsia="ＭＳ ゴシック" w:hAnsi="ＭＳ ゴシック" w:hint="eastAsia"/>
          <w:szCs w:val="21"/>
        </w:rPr>
        <w:t>倍でした。これをきっかけとして災害対策基本法が改正され、避難行動要支援者名簿の作成が市町村に義務付けられました。この名簿に基づいて、支援が必要な人に個別避難計画を立てることが目標ですが、思うように進んでいないのが現状です。</w:t>
      </w:r>
      <w:r w:rsidR="00A32C79" w:rsidRPr="000C2AC5">
        <w:rPr>
          <w:rFonts w:ascii="ＭＳ ゴシック" w:eastAsia="ＭＳ ゴシック" w:hAnsi="ＭＳ ゴシック" w:hint="eastAsia"/>
          <w:szCs w:val="21"/>
        </w:rPr>
        <w:t>多様な立場の人たち</w:t>
      </w:r>
      <w:r w:rsidR="0083275F" w:rsidRPr="000C2AC5">
        <w:rPr>
          <w:rFonts w:ascii="ＭＳ ゴシック" w:eastAsia="ＭＳ ゴシック" w:hAnsi="ＭＳ ゴシック" w:hint="eastAsia"/>
          <w:szCs w:val="21"/>
        </w:rPr>
        <w:t>が</w:t>
      </w:r>
      <w:r w:rsidR="00126B20" w:rsidRPr="000C2AC5">
        <w:rPr>
          <w:rFonts w:ascii="ＭＳ ゴシック" w:eastAsia="ＭＳ ゴシック" w:hAnsi="ＭＳ ゴシック" w:hint="eastAsia"/>
        </w:rPr>
        <w:t>同じチームの一員として</w:t>
      </w:r>
      <w:r w:rsidR="009A1E4C" w:rsidRPr="000C2AC5">
        <w:rPr>
          <w:rFonts w:ascii="ＭＳ ゴシック" w:eastAsia="ＭＳ ゴシック" w:hAnsi="ＭＳ ゴシック" w:hint="eastAsia"/>
        </w:rPr>
        <w:t>、</w:t>
      </w:r>
      <w:r w:rsidR="00126B20" w:rsidRPr="000C2AC5">
        <w:rPr>
          <w:rFonts w:ascii="ＭＳ ゴシック" w:eastAsia="ＭＳ ゴシック" w:hAnsi="ＭＳ ゴシック" w:hint="eastAsia"/>
        </w:rPr>
        <w:t>共に生き延びる方法を考えるきっかけとして、この</w:t>
      </w:r>
      <w:r w:rsidR="00811512" w:rsidRPr="000C2AC5">
        <w:rPr>
          <w:rFonts w:ascii="ＭＳ ゴシック" w:eastAsia="ＭＳ ゴシック" w:hAnsi="ＭＳ ゴシック" w:hint="eastAsia"/>
        </w:rPr>
        <w:t>ＤＶＤ</w:t>
      </w:r>
      <w:r w:rsidR="00126B20" w:rsidRPr="000C2AC5">
        <w:rPr>
          <w:rFonts w:ascii="ＭＳ ゴシック" w:eastAsia="ＭＳ ゴシック" w:hAnsi="ＭＳ ゴシック" w:hint="eastAsia"/>
        </w:rPr>
        <w:t>教材をお使い</w:t>
      </w:r>
      <w:r w:rsidR="00A32C79" w:rsidRPr="000C2AC5">
        <w:rPr>
          <w:rFonts w:ascii="ＭＳ ゴシック" w:eastAsia="ＭＳ ゴシック" w:hAnsi="ＭＳ ゴシック" w:hint="eastAsia"/>
        </w:rPr>
        <w:t>いただくことを願っています</w:t>
      </w:r>
      <w:r w:rsidR="00126B20" w:rsidRPr="000C2AC5">
        <w:rPr>
          <w:rFonts w:ascii="ＭＳ ゴシック" w:eastAsia="ＭＳ ゴシック" w:hAnsi="ＭＳ ゴシック" w:hint="eastAsia"/>
        </w:rPr>
        <w:t>。</w:t>
      </w:r>
    </w:p>
    <w:p w14:paraId="1A7A9227" w14:textId="77777777" w:rsidR="00B614A5" w:rsidRPr="000C2AC5" w:rsidRDefault="00B614A5" w:rsidP="00E17C44">
      <w:pPr>
        <w:rPr>
          <w:rFonts w:ascii="BIZ UDPゴシック" w:eastAsia="BIZ UDPゴシック" w:hAnsi="BIZ UDPゴシック"/>
          <w:sz w:val="22"/>
          <w:bdr w:val="single" w:sz="4" w:space="0" w:color="auto"/>
        </w:rPr>
      </w:pPr>
    </w:p>
    <w:p w14:paraId="0B339417" w14:textId="52AE8D9C" w:rsidR="005F3EEF" w:rsidRPr="000C2AC5" w:rsidRDefault="00811512" w:rsidP="00E17C44">
      <w:pPr>
        <w:rPr>
          <w:rFonts w:ascii="ＭＳ ゴシック" w:eastAsia="ＭＳ ゴシック" w:hAnsi="ＭＳ ゴシック"/>
          <w:b/>
          <w:sz w:val="28"/>
          <w:szCs w:val="28"/>
          <w:bdr w:val="single" w:sz="4" w:space="0" w:color="auto"/>
        </w:rPr>
      </w:pPr>
      <w:r w:rsidRPr="000C2AC5">
        <w:rPr>
          <w:rFonts w:ascii="ＭＳ ゴシック" w:eastAsia="ＭＳ ゴシック" w:hAnsi="ＭＳ ゴシック" w:hint="eastAsia"/>
          <w:b/>
          <w:sz w:val="28"/>
          <w:szCs w:val="28"/>
          <w:bdr w:val="single" w:sz="4" w:space="0" w:color="auto"/>
        </w:rPr>
        <w:t>ＤＶＤ</w:t>
      </w:r>
      <w:r w:rsidR="005A5C2D" w:rsidRPr="000C2AC5">
        <w:rPr>
          <w:rFonts w:ascii="ＭＳ ゴシック" w:eastAsia="ＭＳ ゴシック" w:hAnsi="ＭＳ ゴシック" w:hint="eastAsia"/>
          <w:b/>
          <w:sz w:val="28"/>
          <w:szCs w:val="28"/>
          <w:bdr w:val="single" w:sz="4" w:space="0" w:color="auto"/>
        </w:rPr>
        <w:t>の</w:t>
      </w:r>
      <w:r w:rsidR="00B614A5" w:rsidRPr="000C2AC5">
        <w:rPr>
          <w:rFonts w:ascii="ＭＳ ゴシック" w:eastAsia="ＭＳ ゴシック" w:hAnsi="ＭＳ ゴシック" w:hint="eastAsia"/>
          <w:b/>
          <w:sz w:val="28"/>
          <w:szCs w:val="28"/>
          <w:bdr w:val="single" w:sz="4" w:space="0" w:color="auto"/>
        </w:rPr>
        <w:t>内容</w:t>
      </w:r>
    </w:p>
    <w:p w14:paraId="37539672" w14:textId="72E6F2DF" w:rsidR="00CF46BD" w:rsidRPr="000C2AC5" w:rsidRDefault="00CF46BD" w:rsidP="002F701D">
      <w:pPr>
        <w:rPr>
          <w:rFonts w:ascii="ＭＳ ゴシック" w:eastAsia="ＭＳ ゴシック" w:hAnsi="ＭＳ ゴシック"/>
          <w:b/>
          <w:bCs/>
          <w:sz w:val="28"/>
          <w:szCs w:val="28"/>
        </w:rPr>
      </w:pPr>
      <w:r w:rsidRPr="000C2AC5">
        <w:rPr>
          <w:rFonts w:ascii="ＭＳ ゴシック" w:eastAsia="ＭＳ ゴシック" w:hAnsi="ＭＳ ゴシック" w:hint="eastAsia"/>
          <w:b/>
          <w:bCs/>
          <w:sz w:val="28"/>
          <w:szCs w:val="28"/>
        </w:rPr>
        <w:t>自助</w:t>
      </w:r>
    </w:p>
    <w:p w14:paraId="210051FF" w14:textId="6FD59C45" w:rsidR="00CF46BD" w:rsidRPr="000C2AC5" w:rsidRDefault="00811512" w:rsidP="005F3EEF">
      <w:pPr>
        <w:ind w:left="422" w:hangingChars="200" w:hanging="422"/>
        <w:rPr>
          <w:rFonts w:ascii="ＭＳ ゴシック" w:eastAsia="ＭＳ ゴシック" w:hAnsi="ＭＳ ゴシック"/>
          <w:szCs w:val="21"/>
        </w:rPr>
      </w:pPr>
      <w:r w:rsidRPr="000C2AC5">
        <w:rPr>
          <w:rFonts w:ascii="ＭＳ ゴシック" w:eastAsia="ＭＳ ゴシック" w:hAnsi="ＭＳ ゴシック" w:hint="eastAsia"/>
          <w:b/>
          <w:bCs/>
          <w:szCs w:val="21"/>
        </w:rPr>
        <w:t>■</w:t>
      </w:r>
      <w:r w:rsidR="00CF46BD" w:rsidRPr="000C2AC5">
        <w:rPr>
          <w:rFonts w:ascii="ＭＳ ゴシック" w:eastAsia="ＭＳ ゴシック" w:hAnsi="ＭＳ ゴシック" w:hint="eastAsia"/>
          <w:b/>
          <w:bCs/>
          <w:szCs w:val="21"/>
        </w:rPr>
        <w:t>入念な備え</w:t>
      </w:r>
      <w:r w:rsidR="00CF46BD" w:rsidRPr="000C2AC5">
        <w:rPr>
          <w:rFonts w:ascii="ＭＳ ゴシック" w:eastAsia="ＭＳ ゴシック" w:hAnsi="ＭＳ ゴシック" w:hint="eastAsia"/>
          <w:b/>
          <w:szCs w:val="21"/>
        </w:rPr>
        <w:t>：</w:t>
      </w:r>
      <w:r w:rsidR="00CF46BD" w:rsidRPr="000C2AC5">
        <w:rPr>
          <w:rFonts w:ascii="ＭＳ ゴシック" w:eastAsia="ＭＳ ゴシック" w:hAnsi="ＭＳ ゴシック" w:hint="eastAsia"/>
          <w:szCs w:val="21"/>
        </w:rPr>
        <w:t>家具</w:t>
      </w:r>
      <w:r w:rsidRPr="000C2AC5">
        <w:rPr>
          <w:rFonts w:ascii="ＭＳ ゴシック" w:eastAsia="ＭＳ ゴシック" w:hAnsi="ＭＳ ゴシック" w:hint="eastAsia"/>
          <w:szCs w:val="21"/>
        </w:rPr>
        <w:t>を</w:t>
      </w:r>
      <w:r w:rsidR="00CF46BD" w:rsidRPr="000C2AC5">
        <w:rPr>
          <w:rFonts w:ascii="ＭＳ ゴシック" w:eastAsia="ＭＳ ゴシック" w:hAnsi="ＭＳ ゴシック" w:hint="eastAsia"/>
          <w:szCs w:val="21"/>
        </w:rPr>
        <w:t>固定</w:t>
      </w:r>
      <w:r w:rsidRPr="000C2AC5">
        <w:rPr>
          <w:rFonts w:ascii="ＭＳ ゴシック" w:eastAsia="ＭＳ ゴシック" w:hAnsi="ＭＳ ゴシック" w:hint="eastAsia"/>
          <w:szCs w:val="21"/>
        </w:rPr>
        <w:t>し</w:t>
      </w:r>
      <w:r w:rsidR="00CF46BD" w:rsidRPr="000C2AC5">
        <w:rPr>
          <w:rFonts w:ascii="ＭＳ ゴシック" w:eastAsia="ＭＳ ゴシック" w:hAnsi="ＭＳ ゴシック" w:hint="eastAsia"/>
          <w:szCs w:val="21"/>
        </w:rPr>
        <w:t>、ガラスの飛散フィルム</w:t>
      </w:r>
      <w:r w:rsidR="002F701D" w:rsidRPr="000C2AC5">
        <w:rPr>
          <w:rFonts w:ascii="ＭＳ ゴシック" w:eastAsia="ＭＳ ゴシック" w:hAnsi="ＭＳ ゴシック" w:hint="eastAsia"/>
          <w:szCs w:val="21"/>
        </w:rPr>
        <w:t>や</w:t>
      </w:r>
      <w:r w:rsidR="00B614A5" w:rsidRPr="000C2AC5">
        <w:rPr>
          <w:rFonts w:ascii="ＭＳ ゴシック" w:eastAsia="ＭＳ ゴシック" w:hAnsi="ＭＳ ゴシック" w:hint="eastAsia"/>
          <w:szCs w:val="21"/>
        </w:rPr>
        <w:t>食器扉</w:t>
      </w:r>
      <w:r w:rsidR="002F701D" w:rsidRPr="000C2AC5">
        <w:rPr>
          <w:rFonts w:ascii="ＭＳ ゴシック" w:eastAsia="ＭＳ ゴシック" w:hAnsi="ＭＳ ゴシック" w:hint="eastAsia"/>
          <w:szCs w:val="21"/>
        </w:rPr>
        <w:t>ストッパーをつけ</w:t>
      </w:r>
      <w:r w:rsidRPr="000C2AC5">
        <w:rPr>
          <w:rFonts w:ascii="ＭＳ ゴシック" w:eastAsia="ＭＳ ゴシック" w:hAnsi="ＭＳ ゴシック" w:hint="eastAsia"/>
          <w:szCs w:val="21"/>
        </w:rPr>
        <w:t>ます</w:t>
      </w:r>
      <w:r w:rsidR="00020100" w:rsidRPr="000C2AC5">
        <w:rPr>
          <w:rFonts w:ascii="ＭＳ ゴシック" w:eastAsia="ＭＳ ゴシック" w:hAnsi="ＭＳ ゴシック" w:hint="eastAsia"/>
          <w:szCs w:val="21"/>
        </w:rPr>
        <w:t>。</w:t>
      </w:r>
    </w:p>
    <w:p w14:paraId="550F9AA3" w14:textId="4962B0DB" w:rsidR="00E668CC" w:rsidRPr="000C2AC5" w:rsidRDefault="00E668CC" w:rsidP="00CB13D7">
      <w:pPr>
        <w:ind w:left="525" w:hangingChars="250" w:hanging="525"/>
        <w:rPr>
          <w:rFonts w:ascii="BIZ UDPゴシック" w:eastAsia="BIZ UDPゴシック" w:hAnsi="BIZ UDPゴシック"/>
          <w:szCs w:val="21"/>
        </w:rPr>
      </w:pPr>
      <w:r w:rsidRPr="000C2AC5">
        <w:rPr>
          <w:rFonts w:ascii="BIZ UDPゴシック" w:eastAsia="BIZ UDPゴシック" w:hAnsi="BIZ UDPゴシック" w:hint="eastAsia"/>
          <w:szCs w:val="21"/>
        </w:rPr>
        <w:t xml:space="preserve">　</w:t>
      </w:r>
      <w:r w:rsidR="00CB13D7" w:rsidRPr="000C2AC5">
        <w:rPr>
          <w:rFonts w:ascii="BIZ UDPゴシック" w:eastAsia="BIZ UDPゴシック" w:hAnsi="BIZ UDPゴシック"/>
          <w:noProof/>
          <w:szCs w:val="21"/>
        </w:rPr>
        <w:t xml:space="preserve"> </w:t>
      </w:r>
      <w:r w:rsidRPr="000C2AC5">
        <w:rPr>
          <w:rFonts w:ascii="BIZ UDPゴシック" w:eastAsia="BIZ UDPゴシック" w:hAnsi="BIZ UDPゴシック" w:hint="eastAsia"/>
          <w:szCs w:val="21"/>
        </w:rPr>
        <w:t xml:space="preserve">　</w:t>
      </w:r>
    </w:p>
    <w:p w14:paraId="2AEFF6FE" w14:textId="3BF811B4" w:rsidR="002A4AC5" w:rsidRPr="000C2AC5" w:rsidRDefault="00811512" w:rsidP="00E17C44">
      <w:pPr>
        <w:rPr>
          <w:rFonts w:ascii="ＭＳ ゴシック" w:eastAsia="ＭＳ ゴシック" w:hAnsi="ＭＳ ゴシック"/>
        </w:rPr>
      </w:pPr>
      <w:r w:rsidRPr="000C2AC5">
        <w:rPr>
          <w:rFonts w:ascii="ＭＳ ゴシック" w:eastAsia="ＭＳ ゴシック" w:hAnsi="ＭＳ ゴシック" w:hint="eastAsia"/>
          <w:b/>
          <w:bCs/>
        </w:rPr>
        <w:t>■</w:t>
      </w:r>
      <w:r w:rsidR="005B6AFB" w:rsidRPr="000C2AC5">
        <w:rPr>
          <w:rFonts w:ascii="ＭＳ ゴシック" w:eastAsia="ＭＳ ゴシック" w:hAnsi="ＭＳ ゴシック" w:hint="eastAsia"/>
          <w:b/>
          <w:bCs/>
        </w:rPr>
        <w:t>避難行動</w:t>
      </w:r>
      <w:r w:rsidR="004E0780" w:rsidRPr="000C2AC5">
        <w:rPr>
          <w:rFonts w:ascii="ＭＳ ゴシック" w:eastAsia="ＭＳ ゴシック" w:hAnsi="ＭＳ ゴシック" w:hint="eastAsia"/>
          <w:b/>
          <w:bCs/>
        </w:rPr>
        <w:t>について考える</w:t>
      </w:r>
      <w:r w:rsidRPr="000C2AC5">
        <w:rPr>
          <w:rFonts w:ascii="ＭＳ ゴシック" w:eastAsia="ＭＳ ゴシック" w:hAnsi="ＭＳ ゴシック" w:hint="eastAsia"/>
          <w:b/>
          <w:bCs/>
        </w:rPr>
        <w:t>：</w:t>
      </w:r>
      <w:r w:rsidR="002A4AC5" w:rsidRPr="000C2AC5">
        <w:rPr>
          <w:rFonts w:ascii="ＭＳ ゴシック" w:eastAsia="ＭＳ ゴシック" w:hAnsi="ＭＳ ゴシック" w:hint="eastAsia"/>
        </w:rPr>
        <w:t>決まったことはカードに書き出して</w:t>
      </w:r>
      <w:r w:rsidR="00712863" w:rsidRPr="000C2AC5">
        <w:rPr>
          <w:rFonts w:ascii="ＭＳ ゴシック" w:eastAsia="ＭＳ ゴシック" w:hAnsi="ＭＳ ゴシック" w:hint="eastAsia"/>
        </w:rPr>
        <w:t>、要配慮者は携帯するほか、玄関に保管します。</w:t>
      </w:r>
    </w:p>
    <w:p w14:paraId="36CBF4D7" w14:textId="0235F72A" w:rsidR="00811512"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1.危険を知る（</w:t>
      </w:r>
      <w:r w:rsidR="00D76466" w:rsidRPr="000C2AC5">
        <w:rPr>
          <w:rFonts w:ascii="ＭＳ ゴシック" w:eastAsia="ＭＳ ゴシック" w:hAnsi="ＭＳ ゴシック" w:hint="eastAsia"/>
        </w:rPr>
        <w:t>国土交通省の「ハザードマップポータルサイト」で確認。印刷物のマップも市町村の窓口で入手できます</w:t>
      </w:r>
      <w:r w:rsidRPr="000C2AC5">
        <w:rPr>
          <w:rFonts w:ascii="ＭＳ ゴシック" w:eastAsia="ＭＳ ゴシック" w:hAnsi="ＭＳ ゴシック" w:hint="eastAsia"/>
        </w:rPr>
        <w:t>）</w:t>
      </w:r>
    </w:p>
    <w:p w14:paraId="32A9D9EE" w14:textId="6B57C0ED" w:rsidR="000E6BC9"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2.地域の災害情報メールに登録する</w:t>
      </w:r>
    </w:p>
    <w:p w14:paraId="1FB69280" w14:textId="4F4DF0CF" w:rsidR="000E6BC9"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3.災害予報・災害発生時に</w:t>
      </w:r>
      <w:r w:rsidR="00D76466" w:rsidRPr="000C2AC5">
        <w:rPr>
          <w:rFonts w:ascii="ＭＳ ゴシック" w:eastAsia="ＭＳ ゴシック" w:hAnsi="ＭＳ ゴシック" w:hint="eastAsia"/>
        </w:rPr>
        <w:t>、</w:t>
      </w:r>
      <w:r w:rsidRPr="000C2AC5">
        <w:rPr>
          <w:rFonts w:ascii="ＭＳ ゴシック" w:eastAsia="ＭＳ ゴシック" w:hAnsi="ＭＳ ゴシック" w:hint="eastAsia"/>
        </w:rPr>
        <w:t>連絡を誰とどういう方法でとるかを確認する</w:t>
      </w:r>
    </w:p>
    <w:p w14:paraId="359FC1D5" w14:textId="7C1C18C7" w:rsidR="000E6BC9" w:rsidRPr="000C2AC5" w:rsidRDefault="000E6BC9" w:rsidP="000E6BC9">
      <w:pPr>
        <w:rPr>
          <w:rFonts w:ascii="ＭＳ ゴシック" w:eastAsia="ＭＳ ゴシック" w:hAnsi="ＭＳ ゴシック"/>
        </w:rPr>
      </w:pPr>
      <w:r w:rsidRPr="000C2AC5">
        <w:rPr>
          <w:rFonts w:ascii="ＭＳ ゴシック" w:eastAsia="ＭＳ ゴシック" w:hAnsi="ＭＳ ゴシック" w:hint="eastAsia"/>
        </w:rPr>
        <w:t>4.避難するタイミングを決める（近所に火事があるとき、自宅が倒壊したとき、浸水が予想されるとき等）</w:t>
      </w:r>
    </w:p>
    <w:p w14:paraId="00C1F7AC" w14:textId="5CEF737E" w:rsidR="000E6BC9"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5.避難する複数の場所を考える</w:t>
      </w:r>
    </w:p>
    <w:p w14:paraId="6F9B7DEA" w14:textId="692E8382" w:rsidR="000E6BC9"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6.避難経路を確認する</w:t>
      </w:r>
    </w:p>
    <w:p w14:paraId="45625D86" w14:textId="38781128" w:rsidR="000E6BC9"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7.避難方法を確認する</w:t>
      </w:r>
    </w:p>
    <w:p w14:paraId="1BC1BA15" w14:textId="7136F9D4" w:rsidR="000F3BBF"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8.避難する場所の環境を確認する（トイレの形態と場所、段差、動線、その他：</w:t>
      </w:r>
      <w:r w:rsidR="008865AD" w:rsidRPr="000C2AC5">
        <w:rPr>
          <w:rFonts w:ascii="ＭＳ ゴシック" w:eastAsia="ＭＳ ゴシック" w:hAnsi="ＭＳ ゴシック" w:hint="eastAsia"/>
        </w:rPr>
        <w:t xml:space="preserve">　　　　　　　　　　）</w:t>
      </w:r>
    </w:p>
    <w:p w14:paraId="4F79B341" w14:textId="57891409" w:rsidR="000E6BC9"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9.持てる範囲で一泊分の持出品を用意する（飲食料</w:t>
      </w:r>
      <w:r w:rsidR="00367C14" w:rsidRPr="000C2AC5">
        <w:rPr>
          <w:rFonts w:ascii="ＭＳ ゴシック" w:eastAsia="ＭＳ ゴシック" w:hAnsi="ＭＳ ゴシック" w:hint="eastAsia"/>
        </w:rPr>
        <w:t>品</w:t>
      </w:r>
      <w:r w:rsidRPr="000C2AC5">
        <w:rPr>
          <w:rFonts w:ascii="ＭＳ ゴシック" w:eastAsia="ＭＳ ゴシック" w:hAnsi="ＭＳ ゴシック" w:hint="eastAsia"/>
        </w:rPr>
        <w:t>、ヘッドランプ、携帯ラジオ、電池、</w:t>
      </w:r>
      <w:r w:rsidR="00E8242B" w:rsidRPr="000C2AC5">
        <w:rPr>
          <w:rFonts w:ascii="ＭＳ ゴシック" w:eastAsia="ＭＳ ゴシック" w:hAnsi="ＭＳ ゴシック" w:hint="eastAsia"/>
        </w:rPr>
        <w:t>携帯電話、</w:t>
      </w:r>
      <w:r w:rsidRPr="000C2AC5">
        <w:rPr>
          <w:rFonts w:ascii="ＭＳ ゴシック" w:eastAsia="ＭＳ ゴシック" w:hAnsi="ＭＳ ゴシック" w:hint="eastAsia"/>
        </w:rPr>
        <w:t>モバイルバッテリー、マスク、消毒液、体温計、ゴム手袋、医薬品、眼鏡、ヘルプカード、本・ゲームのような時間つぶしができるもの）</w:t>
      </w:r>
    </w:p>
    <w:p w14:paraId="1C5AD20F" w14:textId="53F80388" w:rsidR="000E6BC9" w:rsidRPr="000C2AC5" w:rsidRDefault="000E6BC9" w:rsidP="00E17C44">
      <w:pPr>
        <w:rPr>
          <w:rFonts w:ascii="ＭＳ ゴシック" w:eastAsia="ＭＳ ゴシック" w:hAnsi="ＭＳ ゴシック"/>
        </w:rPr>
      </w:pPr>
      <w:r w:rsidRPr="000C2AC5">
        <w:rPr>
          <w:rFonts w:ascii="ＭＳ ゴシック" w:eastAsia="ＭＳ ゴシック" w:hAnsi="ＭＳ ゴシック" w:hint="eastAsia"/>
        </w:rPr>
        <w:t>10.在宅避難のために1～2週間分の備蓄</w:t>
      </w:r>
      <w:r w:rsidR="000C2AC5" w:rsidRPr="00C96EF9">
        <w:rPr>
          <w:rFonts w:ascii="ＭＳ ゴシック" w:eastAsia="ＭＳ ゴシック" w:hAnsi="ＭＳ ゴシック" w:hint="eastAsia"/>
        </w:rPr>
        <w:t>品</w:t>
      </w:r>
      <w:r w:rsidRPr="000C2AC5">
        <w:rPr>
          <w:rFonts w:ascii="ＭＳ ゴシック" w:eastAsia="ＭＳ ゴシック" w:hAnsi="ＭＳ ゴシック" w:hint="eastAsia"/>
        </w:rPr>
        <w:t>を用意する（飲料水は</w:t>
      </w:r>
      <w:r w:rsidR="00367C14" w:rsidRPr="000C2AC5">
        <w:rPr>
          <w:rFonts w:ascii="ＭＳ ゴシック" w:eastAsia="ＭＳ ゴシック" w:hAnsi="ＭＳ ゴシック" w:hint="eastAsia"/>
        </w:rPr>
        <w:t>1</w:t>
      </w:r>
      <w:r w:rsidRPr="000C2AC5">
        <w:rPr>
          <w:rFonts w:ascii="ＭＳ ゴシック" w:eastAsia="ＭＳ ゴシック" w:hAnsi="ＭＳ ゴシック" w:hint="eastAsia"/>
        </w:rPr>
        <w:t>人</w:t>
      </w:r>
      <w:r w:rsidR="00F42224" w:rsidRPr="000C2AC5">
        <w:rPr>
          <w:rFonts w:ascii="ＭＳ ゴシック" w:eastAsia="ＭＳ ゴシック" w:hAnsi="ＭＳ ゴシック" w:hint="eastAsia"/>
        </w:rPr>
        <w:t>1日</w:t>
      </w:r>
      <w:r w:rsidRPr="000C2AC5">
        <w:rPr>
          <w:rFonts w:ascii="ＭＳ ゴシック" w:eastAsia="ＭＳ ゴシック" w:hAnsi="ＭＳ ゴシック" w:hint="eastAsia"/>
        </w:rPr>
        <w:t>3ℓ、生活用水、食料、簡易トイレ、電気の代替品）</w:t>
      </w:r>
    </w:p>
    <w:p w14:paraId="5186DA8B" w14:textId="77777777" w:rsidR="008865AD" w:rsidRPr="00811512" w:rsidRDefault="008865AD" w:rsidP="00E17C44">
      <w:pPr>
        <w:rPr>
          <w:rFonts w:ascii="ＭＳ ゴシック" w:eastAsia="ＭＳ ゴシック" w:hAnsi="ＭＳ ゴシック"/>
          <w:b/>
          <w:bCs/>
          <w:highlight w:val="cyan"/>
        </w:rPr>
      </w:pPr>
    </w:p>
    <w:p w14:paraId="36A96525" w14:textId="2EEED72E" w:rsidR="005B6AFB" w:rsidRPr="008865AD" w:rsidRDefault="00E32886" w:rsidP="00E17C44">
      <w:pPr>
        <w:rPr>
          <w:rFonts w:ascii="ＭＳ ゴシック" w:eastAsia="ＭＳ ゴシック" w:hAnsi="ＭＳ ゴシック"/>
          <w:b/>
          <w:bCs/>
          <w:sz w:val="28"/>
          <w:szCs w:val="28"/>
        </w:rPr>
      </w:pPr>
      <w:r w:rsidRPr="008865AD">
        <w:rPr>
          <w:rFonts w:ascii="ＭＳ ゴシック" w:eastAsia="ＭＳ ゴシック" w:hAnsi="ＭＳ ゴシック" w:hint="eastAsia"/>
          <w:b/>
          <w:bCs/>
          <w:sz w:val="28"/>
          <w:szCs w:val="28"/>
        </w:rPr>
        <w:t>共助</w:t>
      </w:r>
    </w:p>
    <w:p w14:paraId="009F4E4C" w14:textId="4EEDFDA4" w:rsidR="00E32886" w:rsidRPr="00811512" w:rsidRDefault="008865AD" w:rsidP="00E17C44">
      <w:pPr>
        <w:rPr>
          <w:rFonts w:ascii="ＭＳ ゴシック" w:eastAsia="ＭＳ ゴシック" w:hAnsi="ＭＳ ゴシック"/>
          <w:b/>
          <w:bCs/>
        </w:rPr>
      </w:pPr>
      <w:r>
        <w:rPr>
          <w:rFonts w:ascii="ＭＳ ゴシック" w:eastAsia="ＭＳ ゴシック" w:hAnsi="ＭＳ ゴシック" w:hint="eastAsia"/>
          <w:b/>
          <w:bCs/>
        </w:rPr>
        <w:t>■</w:t>
      </w:r>
      <w:r w:rsidR="00E32886" w:rsidRPr="00811512">
        <w:rPr>
          <w:rFonts w:ascii="ＭＳ ゴシック" w:eastAsia="ＭＳ ゴシック" w:hAnsi="ＭＳ ゴシック" w:hint="eastAsia"/>
          <w:b/>
          <w:bCs/>
        </w:rPr>
        <w:t>相談支援専門員、ケアマネジャー</w:t>
      </w:r>
      <w:r w:rsidR="009A1E4C" w:rsidRPr="00811512">
        <w:rPr>
          <w:rFonts w:ascii="ＭＳ ゴシック" w:eastAsia="ＭＳ ゴシック" w:hAnsi="ＭＳ ゴシック" w:hint="eastAsia"/>
          <w:b/>
          <w:bCs/>
        </w:rPr>
        <w:t>等</w:t>
      </w:r>
      <w:r w:rsidR="00E32886" w:rsidRPr="00811512">
        <w:rPr>
          <w:rFonts w:ascii="ＭＳ ゴシック" w:eastAsia="ＭＳ ゴシック" w:hAnsi="ＭＳ ゴシック" w:hint="eastAsia"/>
          <w:b/>
          <w:bCs/>
        </w:rPr>
        <w:t>による調整</w:t>
      </w:r>
    </w:p>
    <w:p w14:paraId="3FA99FF7" w14:textId="571BC930" w:rsidR="00E32886" w:rsidRPr="00811512" w:rsidRDefault="00E32886" w:rsidP="00E17C44">
      <w:pPr>
        <w:rPr>
          <w:rFonts w:ascii="ＭＳ ゴシック" w:eastAsia="ＭＳ ゴシック" w:hAnsi="ＭＳ ゴシック"/>
        </w:rPr>
      </w:pPr>
      <w:r w:rsidRPr="00811512">
        <w:rPr>
          <w:rFonts w:ascii="ＭＳ ゴシック" w:eastAsia="ＭＳ ゴシック" w:hAnsi="ＭＳ ゴシック" w:hint="eastAsia"/>
        </w:rPr>
        <w:t>要配慮者の要望と地域の支援を調整する</w:t>
      </w:r>
      <w:r w:rsidR="00985A47" w:rsidRPr="00811512">
        <w:rPr>
          <w:rFonts w:ascii="ＭＳ ゴシック" w:eastAsia="ＭＳ ゴシック" w:hAnsi="ＭＳ ゴシック" w:hint="eastAsia"/>
        </w:rPr>
        <w:t>ために、地域で</w:t>
      </w:r>
      <w:r w:rsidR="004E0780" w:rsidRPr="00811512">
        <w:rPr>
          <w:rFonts w:ascii="ＭＳ ゴシック" w:eastAsia="ＭＳ ゴシック" w:hAnsi="ＭＳ ゴシック" w:hint="eastAsia"/>
        </w:rPr>
        <w:t>個別避難</w:t>
      </w:r>
      <w:r w:rsidR="00985A47" w:rsidRPr="00811512">
        <w:rPr>
          <w:rFonts w:ascii="ＭＳ ゴシック" w:eastAsia="ＭＳ ゴシック" w:hAnsi="ＭＳ ゴシック" w:hint="eastAsia"/>
        </w:rPr>
        <w:t>計画</w:t>
      </w:r>
      <w:r w:rsidR="001E119F" w:rsidRPr="00811512">
        <w:rPr>
          <w:rFonts w:ascii="ＭＳ ゴシック" w:eastAsia="ＭＳ ゴシック" w:hAnsi="ＭＳ ゴシック" w:hint="eastAsia"/>
        </w:rPr>
        <w:t>の調整</w:t>
      </w:r>
      <w:r w:rsidR="00985A47" w:rsidRPr="00811512">
        <w:rPr>
          <w:rFonts w:ascii="ＭＳ ゴシック" w:eastAsia="ＭＳ ゴシック" w:hAnsi="ＭＳ ゴシック" w:hint="eastAsia"/>
        </w:rPr>
        <w:t>会議を行います。</w:t>
      </w:r>
    </w:p>
    <w:p w14:paraId="76DF6D54" w14:textId="52269164" w:rsidR="001F340D" w:rsidRPr="00811512" w:rsidRDefault="001F340D" w:rsidP="00E17C44">
      <w:pPr>
        <w:rPr>
          <w:rFonts w:ascii="ＭＳ ゴシック" w:eastAsia="ＭＳ ゴシック" w:hAnsi="ＭＳ ゴシック"/>
        </w:rPr>
      </w:pPr>
    </w:p>
    <w:p w14:paraId="07546F5B" w14:textId="67240E1F" w:rsidR="008E6C9C" w:rsidRPr="00811512" w:rsidRDefault="00D64EA9" w:rsidP="00E17C44">
      <w:pPr>
        <w:rPr>
          <w:rFonts w:ascii="ＭＳ ゴシック" w:eastAsia="ＭＳ ゴシック" w:hAnsi="ＭＳ ゴシック"/>
          <w:color w:val="FF0000"/>
        </w:rPr>
      </w:pPr>
      <w:r w:rsidRPr="008865AD">
        <w:rPr>
          <w:rFonts w:ascii="ＭＳ ゴシック" w:eastAsia="ＭＳ ゴシック" w:hAnsi="ＭＳ ゴシック" w:hint="eastAsia"/>
          <w:b/>
        </w:rPr>
        <w:t>訪問による支援</w:t>
      </w:r>
      <w:r w:rsidR="00712863" w:rsidRPr="008865AD">
        <w:rPr>
          <w:rFonts w:ascii="ＭＳ ゴシック" w:eastAsia="ＭＳ ゴシック" w:hAnsi="ＭＳ ゴシック" w:hint="eastAsia"/>
          <w:b/>
        </w:rPr>
        <w:t>：</w:t>
      </w:r>
      <w:r w:rsidR="00811512">
        <w:rPr>
          <w:rFonts w:ascii="ＭＳ ゴシック" w:eastAsia="ＭＳ ゴシック" w:hAnsi="ＭＳ ゴシック" w:hint="eastAsia"/>
        </w:rPr>
        <w:t>ＤＶＤ</w:t>
      </w:r>
      <w:r w:rsidR="00712863" w:rsidRPr="00DD5552">
        <w:rPr>
          <w:rFonts w:ascii="ＭＳ ゴシック" w:eastAsia="ＭＳ ゴシック" w:hAnsi="ＭＳ ゴシック" w:hint="eastAsia"/>
        </w:rPr>
        <w:t>で紹介された</w:t>
      </w:r>
      <w:r w:rsidR="004116FA">
        <w:rPr>
          <w:rFonts w:ascii="ＭＳ ゴシック" w:eastAsia="ＭＳ ゴシック" w:hAnsi="ＭＳ ゴシック" w:hint="eastAsia"/>
        </w:rPr>
        <w:t>「</w:t>
      </w:r>
      <w:r w:rsidR="003826E5">
        <w:rPr>
          <w:rFonts w:ascii="ＭＳ ゴシック" w:eastAsia="ＭＳ ゴシック" w:hAnsi="ＭＳ ゴシック" w:hint="eastAsia"/>
        </w:rPr>
        <w:t>安否確認</w:t>
      </w:r>
      <w:r w:rsidR="00516C92">
        <w:rPr>
          <w:rFonts w:ascii="ＭＳ ゴシック" w:eastAsia="ＭＳ ゴシック" w:hAnsi="ＭＳ ゴシック" w:hint="eastAsia"/>
        </w:rPr>
        <w:t>をする</w:t>
      </w:r>
      <w:r w:rsidR="004116FA">
        <w:rPr>
          <w:rFonts w:ascii="ＭＳ ゴシック" w:eastAsia="ＭＳ ゴシック" w:hAnsi="ＭＳ ゴシック" w:hint="eastAsia"/>
        </w:rPr>
        <w:t>」</w:t>
      </w:r>
      <w:r w:rsidR="00516C92">
        <w:rPr>
          <w:rFonts w:ascii="ＭＳ ゴシック" w:eastAsia="ＭＳ ゴシック" w:hAnsi="ＭＳ ゴシック" w:hint="eastAsia"/>
        </w:rPr>
        <w:t>「声をかけ</w:t>
      </w:r>
      <w:r w:rsidR="00E46C5C">
        <w:rPr>
          <w:rFonts w:ascii="ＭＳ ゴシック" w:eastAsia="ＭＳ ゴシック" w:hAnsi="ＭＳ ゴシック" w:hint="eastAsia"/>
        </w:rPr>
        <w:t>一緒に避難所へ</w:t>
      </w:r>
      <w:r w:rsidR="00516C92">
        <w:rPr>
          <w:rFonts w:ascii="ＭＳ ゴシック" w:eastAsia="ＭＳ ゴシック" w:hAnsi="ＭＳ ゴシック" w:hint="eastAsia"/>
        </w:rPr>
        <w:t>」</w:t>
      </w:r>
      <w:r w:rsidR="00E46C5C">
        <w:rPr>
          <w:rFonts w:ascii="ＭＳ ゴシック" w:eastAsia="ＭＳ ゴシック" w:hAnsi="ＭＳ ゴシック" w:hint="eastAsia"/>
        </w:rPr>
        <w:t>「在宅避難者の様子を確認したり物資を届ける」</w:t>
      </w:r>
      <w:r w:rsidR="00712863" w:rsidRPr="00DD5552">
        <w:rPr>
          <w:rFonts w:ascii="ＭＳ ゴシック" w:eastAsia="ＭＳ ゴシック" w:hAnsi="ＭＳ ゴシック" w:hint="eastAsia"/>
        </w:rPr>
        <w:t>を地域で実現するにはどうしたらいいか相談します。</w:t>
      </w:r>
    </w:p>
    <w:p w14:paraId="40C49B90" w14:textId="38467275" w:rsidR="00D64EA9" w:rsidRPr="00811512" w:rsidRDefault="00500AD5" w:rsidP="00E17C44">
      <w:pPr>
        <w:rPr>
          <w:rFonts w:ascii="ＭＳ ゴシック" w:eastAsia="ＭＳ ゴシック" w:hAnsi="ＭＳ ゴシック"/>
        </w:rPr>
      </w:pPr>
      <w:r w:rsidRPr="00811512">
        <w:rPr>
          <w:rFonts w:ascii="ＭＳ ゴシック" w:eastAsia="ＭＳ ゴシック" w:hAnsi="ＭＳ ゴシック" w:hint="eastAsia"/>
        </w:rPr>
        <w:t xml:space="preserve">　</w:t>
      </w:r>
      <w:r w:rsidR="00D73D0E" w:rsidRPr="00811512">
        <w:rPr>
          <w:rFonts w:ascii="ＭＳ ゴシック" w:eastAsia="ＭＳ ゴシック" w:hAnsi="ＭＳ ゴシック"/>
        </w:rPr>
        <w:t xml:space="preserve"> </w:t>
      </w:r>
      <w:r w:rsidRPr="00811512">
        <w:rPr>
          <w:rFonts w:ascii="ＭＳ ゴシック" w:eastAsia="ＭＳ ゴシック" w:hAnsi="ＭＳ ゴシック" w:hint="eastAsia"/>
        </w:rPr>
        <w:t xml:space="preserve">　</w:t>
      </w:r>
    </w:p>
    <w:p w14:paraId="77090507" w14:textId="36AF0348" w:rsidR="00D64EA9" w:rsidRPr="00E46C5C" w:rsidRDefault="00E46C5C" w:rsidP="00E17C44">
      <w:pPr>
        <w:rPr>
          <w:rFonts w:ascii="ＭＳ ゴシック" w:eastAsia="ＭＳ ゴシック" w:hAnsi="ＭＳ ゴシック"/>
          <w:b/>
        </w:rPr>
      </w:pPr>
      <w:r w:rsidRPr="00E46C5C">
        <w:rPr>
          <w:rFonts w:ascii="ＭＳ ゴシック" w:eastAsia="ＭＳ ゴシック" w:hAnsi="ＭＳ ゴシック" w:hint="eastAsia"/>
          <w:b/>
        </w:rPr>
        <w:t>避難所の運営で</w:t>
      </w:r>
      <w:r w:rsidR="000C2AC5" w:rsidRPr="00C96EF9">
        <w:rPr>
          <w:rFonts w:ascii="ＭＳ ゴシック" w:eastAsia="ＭＳ ゴシック" w:hAnsi="ＭＳ ゴシック" w:hint="eastAsia"/>
          <w:b/>
        </w:rPr>
        <w:t>有効</w:t>
      </w:r>
      <w:r w:rsidRPr="00C96EF9">
        <w:rPr>
          <w:rFonts w:ascii="ＭＳ ゴシック" w:eastAsia="ＭＳ ゴシック" w:hAnsi="ＭＳ ゴシック" w:hint="eastAsia"/>
          <w:b/>
        </w:rPr>
        <w:t>な</w:t>
      </w:r>
      <w:r w:rsidRPr="00E46C5C">
        <w:rPr>
          <w:rFonts w:ascii="ＭＳ ゴシック" w:eastAsia="ＭＳ ゴシック" w:hAnsi="ＭＳ ゴシック" w:hint="eastAsia"/>
          <w:b/>
        </w:rPr>
        <w:t>配慮</w:t>
      </w:r>
      <w:r w:rsidR="00AE0CB2" w:rsidRPr="00E46C5C">
        <w:rPr>
          <w:rFonts w:ascii="ＭＳ ゴシック" w:eastAsia="ＭＳ ゴシック" w:hAnsi="ＭＳ ゴシック" w:hint="eastAsia"/>
          <w:b/>
        </w:rPr>
        <w:t xml:space="preserve">　　　　　　　　　　　　　　　　　</w:t>
      </w:r>
    </w:p>
    <w:p w14:paraId="61ACF133" w14:textId="77777777" w:rsidR="00E46C5C" w:rsidRPr="00E46C5C" w:rsidRDefault="00E46C5C" w:rsidP="00E46C5C">
      <w:pPr>
        <w:rPr>
          <w:rFonts w:ascii="ＭＳ ゴシック" w:eastAsia="ＭＳ ゴシック" w:hAnsi="ＭＳ ゴシック"/>
        </w:rPr>
      </w:pPr>
      <w:r w:rsidRPr="00E46C5C">
        <w:rPr>
          <w:rFonts w:ascii="ＭＳ ゴシック" w:eastAsia="ＭＳ ゴシック" w:hAnsi="ＭＳ ゴシック" w:hint="eastAsia"/>
        </w:rPr>
        <w:t>・車いすが通れる通路の幅を確保します。</w:t>
      </w:r>
    </w:p>
    <w:p w14:paraId="42AE0932" w14:textId="77777777" w:rsidR="00E46C5C" w:rsidRPr="00E46C5C" w:rsidRDefault="00E46C5C" w:rsidP="00E46C5C">
      <w:pPr>
        <w:rPr>
          <w:rFonts w:ascii="ＭＳ ゴシック" w:eastAsia="ＭＳ ゴシック" w:hAnsi="ＭＳ ゴシック"/>
        </w:rPr>
      </w:pPr>
      <w:r w:rsidRPr="00E46C5C">
        <w:rPr>
          <w:rFonts w:ascii="ＭＳ ゴシック" w:eastAsia="ＭＳ ゴシック" w:hAnsi="ＭＳ ゴシック" w:hint="eastAsia"/>
        </w:rPr>
        <w:t>・移動が困難な要配慮者には、トイレに近い場所を希望するか確認します。</w:t>
      </w:r>
    </w:p>
    <w:p w14:paraId="29A38A93" w14:textId="77777777" w:rsidR="00E46C5C" w:rsidRPr="00E46C5C" w:rsidRDefault="00E46C5C" w:rsidP="00E46C5C">
      <w:pPr>
        <w:rPr>
          <w:rFonts w:ascii="ＭＳ ゴシック" w:eastAsia="ＭＳ ゴシック" w:hAnsi="ＭＳ ゴシック"/>
        </w:rPr>
      </w:pPr>
      <w:r w:rsidRPr="00E46C5C">
        <w:rPr>
          <w:rFonts w:ascii="ＭＳ ゴシック" w:eastAsia="ＭＳ ゴシック" w:hAnsi="ＭＳ ゴシック" w:hint="eastAsia"/>
        </w:rPr>
        <w:t>・段ボールベッドなどを用意します。</w:t>
      </w:r>
    </w:p>
    <w:p w14:paraId="0207E0DA" w14:textId="77777777" w:rsidR="00E46C5C" w:rsidRPr="00E46C5C" w:rsidRDefault="00E46C5C" w:rsidP="00E46C5C">
      <w:pPr>
        <w:rPr>
          <w:rFonts w:ascii="ＭＳ ゴシック" w:eastAsia="ＭＳ ゴシック" w:hAnsi="ＭＳ ゴシック"/>
        </w:rPr>
      </w:pPr>
      <w:r w:rsidRPr="00E46C5C">
        <w:rPr>
          <w:rFonts w:ascii="ＭＳ ゴシック" w:eastAsia="ＭＳ ゴシック" w:hAnsi="ＭＳ ゴシック" w:hint="eastAsia"/>
        </w:rPr>
        <w:t>・情報伝達には館内放送なども使います。</w:t>
      </w:r>
    </w:p>
    <w:p w14:paraId="0349CE8F" w14:textId="77777777" w:rsidR="00E46C5C" w:rsidRPr="00E46C5C" w:rsidRDefault="00E46C5C" w:rsidP="00E46C5C">
      <w:pPr>
        <w:rPr>
          <w:rFonts w:ascii="ＭＳ ゴシック" w:eastAsia="ＭＳ ゴシック" w:hAnsi="ＭＳ ゴシック"/>
        </w:rPr>
      </w:pPr>
      <w:r w:rsidRPr="00E46C5C">
        <w:rPr>
          <w:rFonts w:ascii="ＭＳ ゴシック" w:eastAsia="ＭＳ ゴシック" w:hAnsi="ＭＳ ゴシック" w:hint="eastAsia"/>
        </w:rPr>
        <w:t>・避難生活になじめない人のために、個室や区切られたスペースを用意します。</w:t>
      </w:r>
    </w:p>
    <w:p w14:paraId="3C05CAEC" w14:textId="2BA0E5A1" w:rsidR="00AE0CB2" w:rsidRPr="00811512" w:rsidRDefault="00500AD5" w:rsidP="00E17C44">
      <w:pPr>
        <w:rPr>
          <w:rFonts w:ascii="ＭＳ ゴシック" w:eastAsia="ＭＳ ゴシック" w:hAnsi="ＭＳ ゴシック"/>
          <w:sz w:val="16"/>
          <w:szCs w:val="16"/>
        </w:rPr>
      </w:pPr>
      <w:r w:rsidRPr="00811512">
        <w:rPr>
          <w:rFonts w:ascii="ＭＳ ゴシック" w:eastAsia="ＭＳ ゴシック" w:hAnsi="ＭＳ ゴシック" w:hint="eastAsia"/>
        </w:rPr>
        <w:t xml:space="preserve">　　</w:t>
      </w:r>
      <w:r w:rsidR="00AE0CB2" w:rsidRPr="00811512">
        <w:rPr>
          <w:rFonts w:ascii="ＭＳ ゴシック" w:eastAsia="ＭＳ ゴシック" w:hAnsi="ＭＳ ゴシック" w:hint="eastAsia"/>
        </w:rPr>
        <w:t xml:space="preserve">　　　　　　　　　　　　　　　　　　　　　　</w:t>
      </w:r>
    </w:p>
    <w:p w14:paraId="267C5341" w14:textId="25DC0916" w:rsidR="00E32886" w:rsidRPr="00811512" w:rsidRDefault="00E46C5C" w:rsidP="00E17C44">
      <w:pPr>
        <w:rPr>
          <w:rFonts w:ascii="ＭＳ ゴシック" w:eastAsia="ＭＳ ゴシック" w:hAnsi="ＭＳ ゴシック"/>
          <w:b/>
          <w:bCs/>
        </w:rPr>
      </w:pPr>
      <w:r>
        <w:rPr>
          <w:rFonts w:ascii="ＭＳ ゴシック" w:eastAsia="ＭＳ ゴシック" w:hAnsi="ＭＳ ゴシック" w:hint="eastAsia"/>
          <w:b/>
          <w:bCs/>
        </w:rPr>
        <w:t>■</w:t>
      </w:r>
      <w:r w:rsidR="00C52AF2" w:rsidRPr="00811512">
        <w:rPr>
          <w:rFonts w:ascii="ＭＳ ゴシック" w:eastAsia="ＭＳ ゴシック" w:hAnsi="ＭＳ ゴシック" w:hint="eastAsia"/>
          <w:b/>
          <w:bCs/>
        </w:rPr>
        <w:t>直接支援方法</w:t>
      </w:r>
    </w:p>
    <w:p w14:paraId="41056262" w14:textId="77777777" w:rsidR="00E46C5C" w:rsidRDefault="009A1E4C" w:rsidP="009A1E4C">
      <w:pPr>
        <w:rPr>
          <w:rFonts w:ascii="ＭＳ ゴシック" w:eastAsia="ＭＳ ゴシック" w:hAnsi="ＭＳ ゴシック"/>
        </w:rPr>
      </w:pPr>
      <w:r w:rsidRPr="00811512">
        <w:rPr>
          <w:rFonts w:ascii="ＭＳ ゴシック" w:eastAsia="ＭＳ ゴシック" w:hAnsi="ＭＳ ゴシック" w:hint="eastAsia"/>
        </w:rPr>
        <w:t>・</w:t>
      </w:r>
      <w:r w:rsidR="009471A9" w:rsidRPr="00811512">
        <w:rPr>
          <w:rFonts w:ascii="ＭＳ ゴシック" w:eastAsia="ＭＳ ゴシック" w:hAnsi="ＭＳ ゴシック" w:hint="eastAsia"/>
        </w:rPr>
        <w:t>車いすの人を運ぶ</w:t>
      </w:r>
    </w:p>
    <w:p w14:paraId="02301001" w14:textId="149A86B7" w:rsidR="005B6AFB" w:rsidRPr="00811512" w:rsidRDefault="009471A9" w:rsidP="009A1E4C">
      <w:pPr>
        <w:rPr>
          <w:rFonts w:ascii="ＭＳ ゴシック" w:eastAsia="ＭＳ ゴシック" w:hAnsi="ＭＳ ゴシック"/>
        </w:rPr>
      </w:pPr>
      <w:r w:rsidRPr="00811512">
        <w:rPr>
          <w:rFonts w:ascii="ＭＳ ゴシック" w:eastAsia="ＭＳ ゴシック" w:hAnsi="ＭＳ ゴシック" w:hint="eastAsia"/>
        </w:rPr>
        <w:t xml:space="preserve">　</w:t>
      </w:r>
      <w:r w:rsidR="00C52AF2" w:rsidRPr="00811512">
        <w:rPr>
          <w:rFonts w:ascii="ＭＳ ゴシック" w:eastAsia="ＭＳ ゴシック" w:hAnsi="ＭＳ ゴシック" w:hint="eastAsia"/>
        </w:rPr>
        <w:t>階段で</w:t>
      </w:r>
      <w:r w:rsidRPr="00811512">
        <w:rPr>
          <w:rFonts w:ascii="ＭＳ ゴシック" w:eastAsia="ＭＳ ゴシック" w:hAnsi="ＭＳ ゴシック" w:hint="eastAsia"/>
        </w:rPr>
        <w:t>は、</w:t>
      </w:r>
      <w:r w:rsidR="00C52AF2" w:rsidRPr="00811512">
        <w:rPr>
          <w:rFonts w:ascii="ＭＳ ゴシック" w:eastAsia="ＭＳ ゴシック" w:hAnsi="ＭＳ ゴシック" w:hint="eastAsia"/>
        </w:rPr>
        <w:t>4人以上で車輪以外の部分を握って持ち上げ</w:t>
      </w:r>
      <w:r w:rsidR="00E46C5C">
        <w:rPr>
          <w:rFonts w:ascii="ＭＳ ゴシック" w:eastAsia="ＭＳ ゴシック" w:hAnsi="ＭＳ ゴシック" w:hint="eastAsia"/>
        </w:rPr>
        <w:t>ます</w:t>
      </w:r>
      <w:r w:rsidR="00020100" w:rsidRPr="00811512">
        <w:rPr>
          <w:rFonts w:ascii="ＭＳ ゴシック" w:eastAsia="ＭＳ ゴシック" w:hAnsi="ＭＳ ゴシック" w:hint="eastAsia"/>
        </w:rPr>
        <w:t>。</w:t>
      </w:r>
    </w:p>
    <w:p w14:paraId="18E383DB" w14:textId="54B379AA" w:rsidR="009471A9" w:rsidRPr="00811512" w:rsidRDefault="00E46C5C" w:rsidP="009471A9">
      <w:pPr>
        <w:ind w:firstLineChars="200" w:firstLine="420"/>
        <w:rPr>
          <w:rFonts w:ascii="ＭＳ ゴシック" w:eastAsia="ＭＳ ゴシック" w:hAnsi="ＭＳ ゴシック"/>
        </w:rPr>
      </w:pPr>
      <w:r>
        <w:rPr>
          <w:rFonts w:ascii="ＭＳ ゴシック" w:eastAsia="ＭＳ ゴシック" w:hAnsi="ＭＳ ゴシック" w:hint="eastAsia"/>
        </w:rPr>
        <w:t>1人</w:t>
      </w:r>
      <w:r w:rsidR="00C52AF2" w:rsidRPr="00811512">
        <w:rPr>
          <w:rFonts w:ascii="ＭＳ ゴシック" w:eastAsia="ＭＳ ゴシック" w:hAnsi="ＭＳ ゴシック" w:hint="eastAsia"/>
        </w:rPr>
        <w:t>で背負う</w:t>
      </w:r>
      <w:r w:rsidR="00020100" w:rsidRPr="00811512">
        <w:rPr>
          <w:rFonts w:ascii="ＭＳ ゴシック" w:eastAsia="ＭＳ ゴシック" w:hAnsi="ＭＳ ゴシック" w:hint="eastAsia"/>
        </w:rPr>
        <w:t>。</w:t>
      </w:r>
      <w:r>
        <w:rPr>
          <w:rFonts w:ascii="ＭＳ ゴシック" w:eastAsia="ＭＳ ゴシック" w:hAnsi="ＭＳ ゴシック" w:hint="eastAsia"/>
        </w:rPr>
        <w:t>2人</w:t>
      </w:r>
      <w:r w:rsidR="00C52AF2" w:rsidRPr="00811512">
        <w:rPr>
          <w:rFonts w:ascii="ＭＳ ゴシック" w:eastAsia="ＭＳ ゴシック" w:hAnsi="ＭＳ ゴシック" w:hint="eastAsia"/>
        </w:rPr>
        <w:t>で運ぶ</w:t>
      </w:r>
      <w:r w:rsidR="00020100" w:rsidRPr="00811512">
        <w:rPr>
          <w:rFonts w:ascii="ＭＳ ゴシック" w:eastAsia="ＭＳ ゴシック" w:hAnsi="ＭＳ ゴシック" w:hint="eastAsia"/>
        </w:rPr>
        <w:t>。</w:t>
      </w:r>
      <w:r w:rsidR="00C52AF2" w:rsidRPr="00811512">
        <w:rPr>
          <w:rFonts w:ascii="ＭＳ ゴシック" w:eastAsia="ＭＳ ゴシック" w:hAnsi="ＭＳ ゴシック" w:hint="eastAsia"/>
        </w:rPr>
        <w:t>毛布担架で運ぶ</w:t>
      </w:r>
      <w:r w:rsidR="00020100" w:rsidRPr="00811512">
        <w:rPr>
          <w:rFonts w:ascii="ＭＳ ゴシック" w:eastAsia="ＭＳ ゴシック" w:hAnsi="ＭＳ ゴシック" w:hint="eastAsia"/>
        </w:rPr>
        <w:t>。</w:t>
      </w:r>
    </w:p>
    <w:p w14:paraId="5BFB1636" w14:textId="60BCDFE0" w:rsidR="00C52AF2" w:rsidRPr="000C2AC5" w:rsidRDefault="00C52AF2" w:rsidP="009471A9">
      <w:pPr>
        <w:ind w:firstLineChars="200" w:firstLine="420"/>
        <w:rPr>
          <w:rFonts w:ascii="ＭＳ ゴシック" w:eastAsia="ＭＳ ゴシック" w:hAnsi="ＭＳ ゴシック"/>
        </w:rPr>
      </w:pPr>
      <w:r w:rsidRPr="000C2AC5">
        <w:rPr>
          <w:rFonts w:ascii="ＭＳ ゴシック" w:eastAsia="ＭＳ ゴシック" w:hAnsi="ＭＳ ゴシック" w:hint="eastAsia"/>
        </w:rPr>
        <w:t>おんぶ紐</w:t>
      </w:r>
      <w:r w:rsidR="00264A91" w:rsidRPr="000C2AC5">
        <w:rPr>
          <w:rFonts w:ascii="ＭＳ ゴシック" w:eastAsia="ＭＳ ゴシック" w:hAnsi="ＭＳ ゴシック" w:hint="eastAsia"/>
        </w:rPr>
        <w:t>を使えば</w:t>
      </w:r>
      <w:r w:rsidRPr="000C2AC5">
        <w:rPr>
          <w:rFonts w:ascii="ＭＳ ゴシック" w:eastAsia="ＭＳ ゴシック" w:hAnsi="ＭＳ ゴシック" w:hint="eastAsia"/>
        </w:rPr>
        <w:t>、</w:t>
      </w:r>
      <w:r w:rsidR="00001228" w:rsidRPr="000C2AC5">
        <w:rPr>
          <w:rFonts w:ascii="ＭＳ ゴシック" w:eastAsia="ＭＳ ゴシック" w:hAnsi="ＭＳ ゴシック" w:hint="eastAsia"/>
        </w:rPr>
        <w:t>背負う</w:t>
      </w:r>
      <w:r w:rsidRPr="000C2AC5">
        <w:rPr>
          <w:rFonts w:ascii="ＭＳ ゴシック" w:eastAsia="ＭＳ ゴシック" w:hAnsi="ＭＳ ゴシック" w:hint="eastAsia"/>
        </w:rPr>
        <w:t>人も</w:t>
      </w:r>
      <w:r w:rsidR="00001228" w:rsidRPr="000C2AC5">
        <w:rPr>
          <w:rFonts w:ascii="ＭＳ ゴシック" w:eastAsia="ＭＳ ゴシック" w:hAnsi="ＭＳ ゴシック" w:hint="eastAsia"/>
        </w:rPr>
        <w:t>背負われる</w:t>
      </w:r>
      <w:r w:rsidRPr="000C2AC5">
        <w:rPr>
          <w:rFonts w:ascii="ＭＳ ゴシック" w:eastAsia="ＭＳ ゴシック" w:hAnsi="ＭＳ ゴシック" w:hint="eastAsia"/>
        </w:rPr>
        <w:t>人も負担を減らすことができます</w:t>
      </w:r>
      <w:r w:rsidR="00020100" w:rsidRPr="000C2AC5">
        <w:rPr>
          <w:rFonts w:ascii="ＭＳ ゴシック" w:eastAsia="ＭＳ ゴシック" w:hAnsi="ＭＳ ゴシック" w:hint="eastAsia"/>
        </w:rPr>
        <w:t>。</w:t>
      </w:r>
    </w:p>
    <w:p w14:paraId="7F9DAEE4" w14:textId="36C18120" w:rsidR="00C52AF2" w:rsidRPr="00811512" w:rsidRDefault="009A1E4C" w:rsidP="00E17C44">
      <w:pPr>
        <w:rPr>
          <w:rFonts w:ascii="ＭＳ ゴシック" w:eastAsia="ＭＳ ゴシック" w:hAnsi="ＭＳ ゴシック"/>
        </w:rPr>
      </w:pPr>
      <w:r w:rsidRPr="00811512">
        <w:rPr>
          <w:rFonts w:ascii="ＭＳ ゴシック" w:eastAsia="ＭＳ ゴシック" w:hAnsi="ＭＳ ゴシック" w:hint="eastAsia"/>
        </w:rPr>
        <w:t>・</w:t>
      </w:r>
      <w:r w:rsidR="00C52AF2" w:rsidRPr="00811512">
        <w:rPr>
          <w:rFonts w:ascii="ＭＳ ゴシック" w:eastAsia="ＭＳ ゴシック" w:hAnsi="ＭＳ ゴシック" w:hint="eastAsia"/>
        </w:rPr>
        <w:t>視覚障害者には、</w:t>
      </w:r>
      <w:r w:rsidR="00210D20">
        <w:rPr>
          <w:rFonts w:ascii="ＭＳ ゴシック" w:eastAsia="ＭＳ ゴシック" w:hAnsi="ＭＳ ゴシック" w:hint="eastAsia"/>
        </w:rPr>
        <w:t>段差や障害物</w:t>
      </w:r>
      <w:r w:rsidR="00C52AF2" w:rsidRPr="00811512">
        <w:rPr>
          <w:rFonts w:ascii="ＭＳ ゴシック" w:eastAsia="ＭＳ ゴシック" w:hAnsi="ＭＳ ゴシック" w:hint="eastAsia"/>
        </w:rPr>
        <w:t>を知らせ</w:t>
      </w:r>
      <w:r w:rsidR="00E46C5C">
        <w:rPr>
          <w:rFonts w:ascii="ＭＳ ゴシック" w:eastAsia="ＭＳ ゴシック" w:hAnsi="ＭＳ ゴシック" w:hint="eastAsia"/>
        </w:rPr>
        <w:t>ます</w:t>
      </w:r>
      <w:r w:rsidR="00020100" w:rsidRPr="00811512">
        <w:rPr>
          <w:rFonts w:ascii="ＭＳ ゴシック" w:eastAsia="ＭＳ ゴシック" w:hAnsi="ＭＳ ゴシック" w:hint="eastAsia"/>
        </w:rPr>
        <w:t>。</w:t>
      </w:r>
      <w:r w:rsidR="00D643FD">
        <w:rPr>
          <w:rFonts w:ascii="ＭＳ ゴシック" w:eastAsia="ＭＳ ゴシック" w:hAnsi="ＭＳ ゴシック" w:hint="eastAsia"/>
        </w:rPr>
        <w:t>ひじ</w:t>
      </w:r>
      <w:r w:rsidR="00C52AF2" w:rsidRPr="00811512">
        <w:rPr>
          <w:rFonts w:ascii="ＭＳ ゴシック" w:eastAsia="ＭＳ ゴシック" w:hAnsi="ＭＳ ゴシック" w:hint="eastAsia"/>
        </w:rPr>
        <w:t>を持ってもらい半歩前を歩いて誘導</w:t>
      </w:r>
      <w:r w:rsidR="00E46C5C">
        <w:rPr>
          <w:rFonts w:ascii="ＭＳ ゴシック" w:eastAsia="ＭＳ ゴシック" w:hAnsi="ＭＳ ゴシック" w:hint="eastAsia"/>
        </w:rPr>
        <w:t>します</w:t>
      </w:r>
      <w:r w:rsidR="00020100" w:rsidRPr="00811512">
        <w:rPr>
          <w:rFonts w:ascii="ＭＳ ゴシック" w:eastAsia="ＭＳ ゴシック" w:hAnsi="ＭＳ ゴシック" w:hint="eastAsia"/>
        </w:rPr>
        <w:t>。</w:t>
      </w:r>
    </w:p>
    <w:p w14:paraId="67380AD2" w14:textId="631F5648" w:rsidR="00C52AF2" w:rsidRPr="00811512" w:rsidRDefault="009A1E4C" w:rsidP="009A1E4C">
      <w:pPr>
        <w:rPr>
          <w:rFonts w:ascii="ＭＳ ゴシック" w:eastAsia="ＭＳ ゴシック" w:hAnsi="ＭＳ ゴシック"/>
        </w:rPr>
      </w:pPr>
      <w:r w:rsidRPr="00811512">
        <w:rPr>
          <w:rFonts w:ascii="ＭＳ ゴシック" w:eastAsia="ＭＳ ゴシック" w:hAnsi="ＭＳ ゴシック" w:hint="eastAsia"/>
        </w:rPr>
        <w:t>・</w:t>
      </w:r>
      <w:r w:rsidR="00C52AF2" w:rsidRPr="00811512">
        <w:rPr>
          <w:rFonts w:ascii="ＭＳ ゴシック" w:eastAsia="ＭＳ ゴシック" w:hAnsi="ＭＳ ゴシック" w:hint="eastAsia"/>
        </w:rPr>
        <w:t>聴覚障害者には、</w:t>
      </w:r>
      <w:r w:rsidR="00020100" w:rsidRPr="00811512">
        <w:rPr>
          <w:rFonts w:ascii="ＭＳ ゴシック" w:eastAsia="ＭＳ ゴシック" w:hAnsi="ＭＳ ゴシック" w:hint="eastAsia"/>
        </w:rPr>
        <w:t>筆談</w:t>
      </w:r>
      <w:r w:rsidR="00C52AF2" w:rsidRPr="00811512">
        <w:rPr>
          <w:rFonts w:ascii="ＭＳ ゴシック" w:eastAsia="ＭＳ ゴシック" w:hAnsi="ＭＳ ゴシック" w:hint="eastAsia"/>
        </w:rPr>
        <w:t>や身振り、スマホで音声を文字化する無料アプリで音声情報を伝え</w:t>
      </w:r>
      <w:r w:rsidR="00E46C5C">
        <w:rPr>
          <w:rFonts w:ascii="ＭＳ ゴシック" w:eastAsia="ＭＳ ゴシック" w:hAnsi="ＭＳ ゴシック" w:hint="eastAsia"/>
        </w:rPr>
        <w:t>ます</w:t>
      </w:r>
      <w:r w:rsidR="00020100" w:rsidRPr="00811512">
        <w:rPr>
          <w:rFonts w:ascii="ＭＳ ゴシック" w:eastAsia="ＭＳ ゴシック" w:hAnsi="ＭＳ ゴシック" w:hint="eastAsia"/>
        </w:rPr>
        <w:t>。</w:t>
      </w:r>
    </w:p>
    <w:p w14:paraId="55F8EFFE" w14:textId="67730046" w:rsidR="000B306D" w:rsidRPr="00811512" w:rsidRDefault="009A1E4C" w:rsidP="00E17C44">
      <w:pPr>
        <w:rPr>
          <w:rFonts w:ascii="ＭＳ ゴシック" w:eastAsia="ＭＳ ゴシック" w:hAnsi="ＭＳ ゴシック"/>
        </w:rPr>
      </w:pPr>
      <w:r w:rsidRPr="00811512">
        <w:rPr>
          <w:rFonts w:ascii="ＭＳ ゴシック" w:eastAsia="ＭＳ ゴシック" w:hAnsi="ＭＳ ゴシック" w:hint="eastAsia"/>
        </w:rPr>
        <w:t>・</w:t>
      </w:r>
      <w:r w:rsidR="00210D20">
        <w:rPr>
          <w:rFonts w:ascii="ＭＳ ゴシック" w:eastAsia="ＭＳ ゴシック" w:hAnsi="ＭＳ ゴシック" w:hint="eastAsia"/>
        </w:rPr>
        <w:t>手話など専門的な技術がなくても、</w:t>
      </w:r>
      <w:r w:rsidR="000B306D" w:rsidRPr="00811512">
        <w:rPr>
          <w:rFonts w:ascii="ＭＳ ゴシック" w:eastAsia="ＭＳ ゴシック" w:hAnsi="ＭＳ ゴシック" w:hint="eastAsia"/>
        </w:rPr>
        <w:t>困っている人には声をかけ</w:t>
      </w:r>
      <w:r w:rsidR="00E46C5C">
        <w:rPr>
          <w:rFonts w:ascii="ＭＳ ゴシック" w:eastAsia="ＭＳ ゴシック" w:hAnsi="ＭＳ ゴシック" w:hint="eastAsia"/>
        </w:rPr>
        <w:t>ます</w:t>
      </w:r>
      <w:r w:rsidR="00020100" w:rsidRPr="00811512">
        <w:rPr>
          <w:rFonts w:ascii="ＭＳ ゴシック" w:eastAsia="ＭＳ ゴシック" w:hAnsi="ＭＳ ゴシック" w:hint="eastAsia"/>
        </w:rPr>
        <w:t>。</w:t>
      </w:r>
    </w:p>
    <w:p w14:paraId="39D9EFDC" w14:textId="48338DAB" w:rsidR="00AE0CB2" w:rsidRPr="00811512" w:rsidRDefault="009A1E4C" w:rsidP="00E17C44">
      <w:pPr>
        <w:rPr>
          <w:rFonts w:ascii="ＭＳ ゴシック" w:eastAsia="ＭＳ ゴシック" w:hAnsi="ＭＳ ゴシック"/>
        </w:rPr>
      </w:pPr>
      <w:r w:rsidRPr="00811512">
        <w:rPr>
          <w:rFonts w:ascii="ＭＳ ゴシック" w:eastAsia="ＭＳ ゴシック" w:hAnsi="ＭＳ ゴシック" w:hint="eastAsia"/>
        </w:rPr>
        <w:t>・</w:t>
      </w:r>
      <w:r w:rsidR="000B306D" w:rsidRPr="00811512">
        <w:rPr>
          <w:rFonts w:ascii="ＭＳ ゴシック" w:eastAsia="ＭＳ ゴシック" w:hAnsi="ＭＳ ゴシック" w:hint="eastAsia"/>
        </w:rPr>
        <w:t>要配慮者は、必要な支援を伝えられるように準備</w:t>
      </w:r>
      <w:r w:rsidR="00E46C5C">
        <w:rPr>
          <w:rFonts w:ascii="ＭＳ ゴシック" w:eastAsia="ＭＳ ゴシック" w:hAnsi="ＭＳ ゴシック" w:hint="eastAsia"/>
        </w:rPr>
        <w:t>します</w:t>
      </w:r>
      <w:r w:rsidR="00020100" w:rsidRPr="00811512">
        <w:rPr>
          <w:rFonts w:ascii="ＭＳ ゴシック" w:eastAsia="ＭＳ ゴシック" w:hAnsi="ＭＳ ゴシック" w:hint="eastAsia"/>
        </w:rPr>
        <w:t>。</w:t>
      </w:r>
    </w:p>
    <w:p w14:paraId="572A84F9" w14:textId="69F80B77" w:rsidR="009471A9" w:rsidRPr="00811512" w:rsidRDefault="007A4BA5" w:rsidP="00E17C44">
      <w:pPr>
        <w:rPr>
          <w:rFonts w:ascii="ＭＳ ゴシック" w:eastAsia="ＭＳ ゴシック" w:hAnsi="ＭＳ ゴシック"/>
        </w:rPr>
      </w:pPr>
      <w:r w:rsidRPr="00811512">
        <w:rPr>
          <w:rFonts w:ascii="ＭＳ ゴシック" w:eastAsia="ＭＳ ゴシック" w:hAnsi="ＭＳ ゴシック" w:hint="eastAsia"/>
        </w:rPr>
        <w:t xml:space="preserve">　　</w:t>
      </w:r>
    </w:p>
    <w:p w14:paraId="3A2837F1" w14:textId="33F6FEAE" w:rsidR="00485CF1" w:rsidRPr="00485CF1" w:rsidRDefault="00DF26DE" w:rsidP="00E17C44">
      <w:pPr>
        <w:rPr>
          <w:rFonts w:ascii="ＭＳ ゴシック" w:eastAsia="ＭＳ ゴシック" w:hAnsi="ＭＳ ゴシック"/>
          <w:b/>
          <w:bCs/>
          <w:sz w:val="28"/>
          <w:szCs w:val="28"/>
        </w:rPr>
      </w:pPr>
      <w:r w:rsidRPr="00485CF1">
        <w:rPr>
          <w:rFonts w:ascii="ＭＳ ゴシック" w:eastAsia="ＭＳ ゴシック" w:hAnsi="ＭＳ ゴシック" w:hint="eastAsia"/>
          <w:b/>
          <w:bCs/>
          <w:sz w:val="28"/>
          <w:szCs w:val="28"/>
          <w:bdr w:val="single" w:sz="4" w:space="0" w:color="auto"/>
        </w:rPr>
        <w:t>ＤＶＤ</w:t>
      </w:r>
      <w:r w:rsidR="00980D2F" w:rsidRPr="00485CF1">
        <w:rPr>
          <w:rFonts w:ascii="ＭＳ ゴシック" w:eastAsia="ＭＳ ゴシック" w:hAnsi="ＭＳ ゴシック" w:hint="eastAsia"/>
          <w:b/>
          <w:bCs/>
          <w:sz w:val="28"/>
          <w:szCs w:val="28"/>
          <w:bdr w:val="single" w:sz="4" w:space="0" w:color="auto"/>
        </w:rPr>
        <w:t>の</w:t>
      </w:r>
      <w:r w:rsidR="00523820" w:rsidRPr="00485CF1">
        <w:rPr>
          <w:rFonts w:ascii="ＭＳ ゴシック" w:eastAsia="ＭＳ ゴシック" w:hAnsi="ＭＳ ゴシック" w:hint="eastAsia"/>
          <w:b/>
          <w:bCs/>
          <w:sz w:val="28"/>
          <w:szCs w:val="28"/>
          <w:bdr w:val="single" w:sz="4" w:space="0" w:color="auto"/>
        </w:rPr>
        <w:t>使用事例</w:t>
      </w:r>
      <w:r w:rsidR="00980D2F" w:rsidRPr="00485CF1">
        <w:rPr>
          <w:rFonts w:ascii="ＭＳ ゴシック" w:eastAsia="ＭＳ ゴシック" w:hAnsi="ＭＳ ゴシック" w:hint="eastAsia"/>
          <w:b/>
          <w:bCs/>
          <w:sz w:val="28"/>
          <w:szCs w:val="28"/>
        </w:rPr>
        <w:t xml:space="preserve">　</w:t>
      </w:r>
    </w:p>
    <w:p w14:paraId="498A54BD" w14:textId="0D6F940C" w:rsidR="005238B1" w:rsidRPr="00811512" w:rsidRDefault="005238B1" w:rsidP="00E17C44">
      <w:pPr>
        <w:rPr>
          <w:rFonts w:ascii="ＭＳ ゴシック" w:eastAsia="ＭＳ ゴシック" w:hAnsi="ＭＳ ゴシック"/>
          <w:b/>
          <w:bCs/>
        </w:rPr>
      </w:pPr>
      <w:r w:rsidRPr="00811512">
        <w:rPr>
          <w:rFonts w:ascii="ＭＳ ゴシック" w:eastAsia="ＭＳ ゴシック" w:hAnsi="ＭＳ ゴシック" w:hint="eastAsia"/>
          <w:b/>
          <w:bCs/>
        </w:rPr>
        <w:t>使用事例</w:t>
      </w:r>
      <w:r w:rsidR="00DD19F7">
        <w:rPr>
          <w:rFonts w:ascii="ＭＳ ゴシック" w:eastAsia="ＭＳ ゴシック" w:hAnsi="ＭＳ ゴシック" w:hint="eastAsia"/>
          <w:b/>
          <w:bCs/>
        </w:rPr>
        <w:t>1</w:t>
      </w:r>
      <w:r w:rsidRPr="00811512">
        <w:rPr>
          <w:rFonts w:ascii="ＭＳ ゴシック" w:eastAsia="ＭＳ ゴシック" w:hAnsi="ＭＳ ゴシック" w:hint="eastAsia"/>
          <w:b/>
          <w:bCs/>
        </w:rPr>
        <w:t>：行政・相談支援専門員・ケアマネ</w:t>
      </w:r>
      <w:r w:rsidR="007675C8" w:rsidRPr="00811512">
        <w:rPr>
          <w:rFonts w:ascii="ＭＳ ゴシック" w:eastAsia="ＭＳ ゴシック" w:hAnsi="ＭＳ ゴシック" w:hint="eastAsia"/>
          <w:b/>
          <w:bCs/>
        </w:rPr>
        <w:t>ジャー・</w:t>
      </w:r>
      <w:r w:rsidRPr="00811512">
        <w:rPr>
          <w:rFonts w:ascii="ＭＳ ゴシック" w:eastAsia="ＭＳ ゴシック" w:hAnsi="ＭＳ ゴシック" w:hint="eastAsia"/>
          <w:b/>
          <w:bCs/>
        </w:rPr>
        <w:t>町会役員等の研</w:t>
      </w:r>
      <w:r w:rsidRPr="00E46C5C">
        <w:rPr>
          <w:rFonts w:ascii="ＭＳ ゴシック" w:eastAsia="ＭＳ ゴシック" w:hAnsi="ＭＳ ゴシック" w:hint="eastAsia"/>
          <w:b/>
          <w:bCs/>
        </w:rPr>
        <w:t>修</w:t>
      </w:r>
      <w:r w:rsidR="00712863" w:rsidRPr="00E46C5C">
        <w:rPr>
          <w:rFonts w:ascii="ＭＳ ゴシック" w:eastAsia="ＭＳ ゴシック" w:hAnsi="ＭＳ ゴシック" w:hint="eastAsia"/>
          <w:b/>
          <w:bCs/>
        </w:rPr>
        <w:t>や防災訓練</w:t>
      </w:r>
      <w:r w:rsidR="001E119F" w:rsidRPr="00E46C5C">
        <w:rPr>
          <w:rFonts w:ascii="ＭＳ ゴシック" w:eastAsia="ＭＳ ゴシック" w:hAnsi="ＭＳ ゴシック" w:hint="eastAsia"/>
          <w:b/>
          <w:bCs/>
        </w:rPr>
        <w:t>で</w:t>
      </w:r>
      <w:r w:rsidR="001E119F" w:rsidRPr="00811512">
        <w:rPr>
          <w:rFonts w:ascii="ＭＳ ゴシック" w:eastAsia="ＭＳ ゴシック" w:hAnsi="ＭＳ ゴシック" w:hint="eastAsia"/>
          <w:b/>
          <w:bCs/>
        </w:rPr>
        <w:t>問題意識を共有します</w:t>
      </w:r>
      <w:r w:rsidR="00E46C5C">
        <w:rPr>
          <w:rFonts w:ascii="ＭＳ ゴシック" w:eastAsia="ＭＳ ゴシック" w:hAnsi="ＭＳ ゴシック" w:hint="eastAsia"/>
          <w:b/>
          <w:bCs/>
        </w:rPr>
        <w:t>。</w:t>
      </w:r>
    </w:p>
    <w:p w14:paraId="086F462B" w14:textId="259522CB" w:rsidR="00C74FDF" w:rsidRPr="00811512" w:rsidRDefault="00E855EE" w:rsidP="00E17C44">
      <w:pPr>
        <w:rPr>
          <w:rFonts w:ascii="ＭＳ ゴシック" w:eastAsia="ＭＳ ゴシック" w:hAnsi="ＭＳ ゴシック"/>
        </w:rPr>
      </w:pPr>
      <w:r w:rsidRPr="00811512">
        <w:rPr>
          <w:rFonts w:ascii="ＭＳ ゴシック" w:eastAsia="ＭＳ ゴシック" w:hAnsi="ＭＳ ゴシック" w:hint="eastAsia"/>
        </w:rPr>
        <w:t>・主催者による会の趣旨説明</w:t>
      </w:r>
      <w:r w:rsidR="00672FB1">
        <w:rPr>
          <w:rFonts w:ascii="ＭＳ ゴシック" w:eastAsia="ＭＳ ゴシック" w:hAnsi="ＭＳ ゴシック" w:hint="eastAsia"/>
        </w:rPr>
        <w:t>、</w:t>
      </w:r>
      <w:r w:rsidR="00DF26DE">
        <w:rPr>
          <w:rFonts w:ascii="ＭＳ ゴシック" w:eastAsia="ＭＳ ゴシック" w:hAnsi="ＭＳ ゴシック" w:hint="eastAsia"/>
        </w:rPr>
        <w:t>ＤＶＤ</w:t>
      </w:r>
      <w:r w:rsidR="004B1E23" w:rsidRPr="00811512">
        <w:rPr>
          <w:rFonts w:ascii="ＭＳ ゴシック" w:eastAsia="ＭＳ ゴシック" w:hAnsi="ＭＳ ゴシック" w:hint="eastAsia"/>
        </w:rPr>
        <w:t>視聴</w:t>
      </w:r>
      <w:r w:rsidR="00672FB1">
        <w:rPr>
          <w:rFonts w:ascii="ＭＳ ゴシック" w:eastAsia="ＭＳ ゴシック" w:hAnsi="ＭＳ ゴシック" w:hint="eastAsia"/>
        </w:rPr>
        <w:t>、意見交換の順</w:t>
      </w:r>
      <w:r w:rsidR="005238B1" w:rsidRPr="00811512">
        <w:rPr>
          <w:rFonts w:ascii="ＭＳ ゴシック" w:eastAsia="ＭＳ ゴシック" w:hAnsi="ＭＳ ゴシック" w:hint="eastAsia"/>
        </w:rPr>
        <w:t>に</w:t>
      </w:r>
      <w:r w:rsidR="00485CF1" w:rsidRPr="00716893">
        <w:rPr>
          <w:rFonts w:ascii="ＭＳ ゴシック" w:eastAsia="ＭＳ ゴシック" w:hAnsi="ＭＳ ゴシック" w:hint="eastAsia"/>
          <w:color w:val="FF0000"/>
        </w:rPr>
        <w:t>、</w:t>
      </w:r>
      <w:r w:rsidR="004B1E23" w:rsidRPr="00811512">
        <w:rPr>
          <w:rFonts w:ascii="ＭＳ ゴシック" w:eastAsia="ＭＳ ゴシック" w:hAnsi="ＭＳ ゴシック" w:hint="eastAsia"/>
        </w:rPr>
        <w:t>意見交換</w:t>
      </w:r>
      <w:r w:rsidR="00672FB1">
        <w:rPr>
          <w:rFonts w:ascii="ＭＳ ゴシック" w:eastAsia="ＭＳ ゴシック" w:hAnsi="ＭＳ ゴシック" w:hint="eastAsia"/>
        </w:rPr>
        <w:t>は最低30分とります</w:t>
      </w:r>
      <w:r w:rsidR="005238B1" w:rsidRPr="00811512">
        <w:rPr>
          <w:rFonts w:ascii="ＭＳ ゴシック" w:eastAsia="ＭＳ ゴシック" w:hAnsi="ＭＳ ゴシック" w:hint="eastAsia"/>
        </w:rPr>
        <w:t>。</w:t>
      </w:r>
    </w:p>
    <w:p w14:paraId="44C12B85" w14:textId="1A5CA445" w:rsidR="00291B3C" w:rsidRPr="000C2AC5" w:rsidRDefault="00291B3C" w:rsidP="00E17C44">
      <w:pPr>
        <w:rPr>
          <w:rFonts w:ascii="ＭＳ ゴシック" w:eastAsia="ＭＳ ゴシック" w:hAnsi="ＭＳ ゴシック"/>
          <w:shd w:val="pct15" w:color="auto" w:fill="FFFFFF"/>
        </w:rPr>
      </w:pPr>
      <w:r w:rsidRPr="00811512">
        <w:rPr>
          <w:rFonts w:ascii="ＭＳ ゴシック" w:eastAsia="ＭＳ ゴシック" w:hAnsi="ＭＳ ゴシック" w:hint="eastAsia"/>
        </w:rPr>
        <w:t>・</w:t>
      </w:r>
      <w:r w:rsidR="0083275F" w:rsidRPr="00811512">
        <w:rPr>
          <w:rFonts w:ascii="ＭＳ ゴシック" w:eastAsia="ＭＳ ゴシック" w:hAnsi="ＭＳ ゴシック" w:hint="eastAsia"/>
        </w:rPr>
        <w:t>意見交換は</w:t>
      </w:r>
      <w:r w:rsidRPr="00811512">
        <w:rPr>
          <w:rFonts w:ascii="ＭＳ ゴシック" w:eastAsia="ＭＳ ゴシック" w:hAnsi="ＭＳ ゴシック" w:hint="eastAsia"/>
        </w:rPr>
        <w:t>4～6人に分かれます。</w:t>
      </w:r>
      <w:r w:rsidRPr="000C2AC5">
        <w:rPr>
          <w:rFonts w:ascii="ＭＳ ゴシック" w:eastAsia="ＭＳ ゴシック" w:hAnsi="ＭＳ ゴシック" w:hint="eastAsia"/>
        </w:rPr>
        <w:t>自己紹介</w:t>
      </w:r>
      <w:r w:rsidR="00D25CE1" w:rsidRPr="000C2AC5">
        <w:rPr>
          <w:rFonts w:ascii="ＭＳ ゴシック" w:eastAsia="ＭＳ ゴシック" w:hAnsi="ＭＳ ゴシック" w:hint="eastAsia"/>
        </w:rPr>
        <w:t>（氏名</w:t>
      </w:r>
      <w:r w:rsidR="00F44253" w:rsidRPr="000C2AC5">
        <w:rPr>
          <w:rFonts w:ascii="ＭＳ ゴシック" w:eastAsia="ＭＳ ゴシック" w:hAnsi="ＭＳ ゴシック" w:hint="eastAsia"/>
        </w:rPr>
        <w:t>・</w:t>
      </w:r>
      <w:r w:rsidR="00D25CE1" w:rsidRPr="000C2AC5">
        <w:rPr>
          <w:rFonts w:ascii="ＭＳ ゴシック" w:eastAsia="ＭＳ ゴシック" w:hAnsi="ＭＳ ゴシック" w:hint="eastAsia"/>
        </w:rPr>
        <w:t>地域での役割</w:t>
      </w:r>
      <w:r w:rsidR="00F44253" w:rsidRPr="000C2AC5">
        <w:rPr>
          <w:rFonts w:ascii="ＭＳ ゴシック" w:eastAsia="ＭＳ ゴシック" w:hAnsi="ＭＳ ゴシック" w:hint="eastAsia"/>
        </w:rPr>
        <w:t>・</w:t>
      </w:r>
      <w:r w:rsidR="00D25CE1" w:rsidRPr="000C2AC5">
        <w:rPr>
          <w:rFonts w:ascii="ＭＳ ゴシック" w:eastAsia="ＭＳ ゴシック" w:hAnsi="ＭＳ ゴシック" w:hint="eastAsia"/>
        </w:rPr>
        <w:t>趣味）</w:t>
      </w:r>
      <w:r w:rsidR="00501B12" w:rsidRPr="000C2AC5">
        <w:rPr>
          <w:rFonts w:ascii="ＭＳ ゴシック" w:eastAsia="ＭＳ ゴシック" w:hAnsi="ＭＳ ゴシック" w:hint="eastAsia"/>
        </w:rPr>
        <w:t>は、視覚障害者がいる場合はその人の左隣の人から右回りに一巡して行い、そ</w:t>
      </w:r>
      <w:r w:rsidR="00672FB1" w:rsidRPr="000C2AC5">
        <w:rPr>
          <w:rFonts w:ascii="ＭＳ ゴシック" w:eastAsia="ＭＳ ゴシック" w:hAnsi="ＭＳ ゴシック" w:hint="eastAsia"/>
        </w:rPr>
        <w:t>の後</w:t>
      </w:r>
      <w:r w:rsidRPr="000C2AC5">
        <w:rPr>
          <w:rFonts w:ascii="ＭＳ ゴシック" w:eastAsia="ＭＳ ゴシック" w:hAnsi="ＭＳ ゴシック" w:hint="eastAsia"/>
        </w:rPr>
        <w:t>、</w:t>
      </w:r>
      <w:r w:rsidR="00934AC1" w:rsidRPr="000C2AC5">
        <w:rPr>
          <w:rFonts w:ascii="ＭＳ ゴシック" w:eastAsia="ＭＳ ゴシック" w:hAnsi="ＭＳ ゴシック" w:hint="eastAsia"/>
        </w:rPr>
        <w:t>司会</w:t>
      </w:r>
      <w:r w:rsidRPr="000C2AC5">
        <w:rPr>
          <w:rFonts w:ascii="ＭＳ ゴシック" w:eastAsia="ＭＳ ゴシック" w:hAnsi="ＭＳ ゴシック" w:hint="eastAsia"/>
        </w:rPr>
        <w:t>1名、書記1名、発表係1名を決めます。</w:t>
      </w:r>
      <w:r w:rsidR="00501B12" w:rsidRPr="000C2AC5">
        <w:rPr>
          <w:rFonts w:ascii="ＭＳ ゴシック" w:eastAsia="ＭＳ ゴシック" w:hAnsi="ＭＳ ゴシック" w:hint="eastAsia"/>
        </w:rPr>
        <w:t>（</w:t>
      </w:r>
      <w:r w:rsidR="00A77E29" w:rsidRPr="000C2AC5">
        <w:rPr>
          <w:rFonts w:ascii="ＭＳ ゴシック" w:eastAsia="ＭＳ ゴシック" w:hAnsi="ＭＳ ゴシック" w:hint="eastAsia"/>
        </w:rPr>
        <w:t>8</w:t>
      </w:r>
      <w:r w:rsidR="002A4AC5" w:rsidRPr="000C2AC5">
        <w:rPr>
          <w:rFonts w:ascii="ＭＳ ゴシック" w:eastAsia="ＭＳ ゴシック" w:hAnsi="ＭＳ ゴシック" w:hint="eastAsia"/>
        </w:rPr>
        <w:t>分）</w:t>
      </w:r>
    </w:p>
    <w:p w14:paraId="22E35FD0" w14:textId="01848474" w:rsidR="00B61181" w:rsidRPr="00811512" w:rsidRDefault="00B61181" w:rsidP="00E17C44">
      <w:pPr>
        <w:rPr>
          <w:rFonts w:ascii="ＭＳ ゴシック" w:eastAsia="ＭＳ ゴシック" w:hAnsi="ＭＳ ゴシック"/>
        </w:rPr>
      </w:pPr>
      <w:r w:rsidRPr="000C2AC5">
        <w:rPr>
          <w:rFonts w:ascii="ＭＳ ゴシック" w:eastAsia="ＭＳ ゴシック" w:hAnsi="ＭＳ ゴシック" w:hint="eastAsia"/>
        </w:rPr>
        <w:t>・</w:t>
      </w:r>
      <w:r w:rsidR="0083275F" w:rsidRPr="000C2AC5">
        <w:rPr>
          <w:rFonts w:ascii="ＭＳ ゴシック" w:eastAsia="ＭＳ ゴシック" w:hAnsi="ＭＳ ゴシック" w:hint="eastAsia"/>
        </w:rPr>
        <w:t>グループワークでは、</w:t>
      </w:r>
      <w:r w:rsidR="009A1E4C" w:rsidRPr="000C2AC5">
        <w:rPr>
          <w:rFonts w:ascii="ＭＳ ゴシック" w:eastAsia="ＭＳ ゴシック" w:hAnsi="ＭＳ ゴシック" w:hint="eastAsia"/>
        </w:rPr>
        <w:t>手話通訳者は聴覚障害者の向かいの後</w:t>
      </w:r>
      <w:r w:rsidR="0083275F" w:rsidRPr="000C2AC5">
        <w:rPr>
          <w:rFonts w:ascii="ＭＳ ゴシック" w:eastAsia="ＭＳ ゴシック" w:hAnsi="ＭＳ ゴシック" w:hint="eastAsia"/>
        </w:rPr>
        <w:t>列</w:t>
      </w:r>
      <w:r w:rsidR="009A1E4C" w:rsidRPr="000C2AC5">
        <w:rPr>
          <w:rFonts w:ascii="ＭＳ ゴシック" w:eastAsia="ＭＳ ゴシック" w:hAnsi="ＭＳ ゴシック" w:hint="eastAsia"/>
        </w:rPr>
        <w:t>に座ります。</w:t>
      </w:r>
      <w:r w:rsidR="00501B12" w:rsidRPr="000C2AC5">
        <w:rPr>
          <w:rFonts w:ascii="ＭＳ ゴシック" w:eastAsia="ＭＳ ゴシック" w:hAnsi="ＭＳ ゴシック" w:hint="eastAsia"/>
        </w:rPr>
        <w:t>耳の聞こえる参加者が</w:t>
      </w:r>
      <w:r w:rsidR="00171B2E" w:rsidRPr="000C2AC5">
        <w:rPr>
          <w:rFonts w:ascii="ＭＳ ゴシック" w:eastAsia="ＭＳ ゴシック" w:hAnsi="ＭＳ ゴシック" w:hint="eastAsia"/>
        </w:rPr>
        <w:t>多いグループワークで</w:t>
      </w:r>
      <w:r w:rsidR="00501B12" w:rsidRPr="000C2AC5">
        <w:rPr>
          <w:rFonts w:ascii="ＭＳ ゴシック" w:eastAsia="ＭＳ ゴシック" w:hAnsi="ＭＳ ゴシック" w:hint="eastAsia"/>
        </w:rPr>
        <w:t>は</w:t>
      </w:r>
      <w:r w:rsidR="00171B2E" w:rsidRPr="000C2AC5">
        <w:rPr>
          <w:rFonts w:ascii="ＭＳ ゴシック" w:eastAsia="ＭＳ ゴシック" w:hAnsi="ＭＳ ゴシック" w:hint="eastAsia"/>
        </w:rPr>
        <w:t>、聴覚障害者</w:t>
      </w:r>
      <w:r w:rsidR="00501B12" w:rsidRPr="000C2AC5">
        <w:rPr>
          <w:rFonts w:ascii="ＭＳ ゴシック" w:eastAsia="ＭＳ ゴシック" w:hAnsi="ＭＳ ゴシック" w:hint="eastAsia"/>
        </w:rPr>
        <w:t>は</w:t>
      </w:r>
      <w:r w:rsidR="00171B2E" w:rsidRPr="000C2AC5">
        <w:rPr>
          <w:rFonts w:ascii="ＭＳ ゴシック" w:eastAsia="ＭＳ ゴシック" w:hAnsi="ＭＳ ゴシック" w:hint="eastAsia"/>
        </w:rPr>
        <w:t>手話で発言するタイミング</w:t>
      </w:r>
      <w:r w:rsidR="00501B12" w:rsidRPr="000C2AC5">
        <w:rPr>
          <w:rFonts w:ascii="ＭＳ ゴシック" w:eastAsia="ＭＳ ゴシック" w:hAnsi="ＭＳ ゴシック" w:hint="eastAsia"/>
        </w:rPr>
        <w:t>をとるのが</w:t>
      </w:r>
      <w:r w:rsidR="00171B2E" w:rsidRPr="000C2AC5">
        <w:rPr>
          <w:rFonts w:ascii="ＭＳ ゴシック" w:eastAsia="ＭＳ ゴシック" w:hAnsi="ＭＳ ゴシック" w:hint="eastAsia"/>
        </w:rPr>
        <w:t>難しいので、</w:t>
      </w:r>
      <w:r w:rsidR="00501B12" w:rsidRPr="000C2AC5">
        <w:rPr>
          <w:rFonts w:ascii="ＭＳ ゴシック" w:eastAsia="ＭＳ ゴシック" w:hAnsi="ＭＳ ゴシック" w:hint="eastAsia"/>
        </w:rPr>
        <w:t>他の参加者は</w:t>
      </w:r>
      <w:r w:rsidR="00171B2E" w:rsidRPr="000C2AC5">
        <w:rPr>
          <w:rFonts w:ascii="ＭＳ ゴシック" w:eastAsia="ＭＳ ゴシック" w:hAnsi="ＭＳ ゴシック" w:hint="eastAsia"/>
        </w:rPr>
        <w:t>時々発言を促してください。</w:t>
      </w:r>
      <w:r w:rsidR="009A1E4C" w:rsidRPr="000C2AC5">
        <w:rPr>
          <w:rFonts w:ascii="ＭＳ ゴシック" w:eastAsia="ＭＳ ゴシック" w:hAnsi="ＭＳ ゴシック" w:hint="eastAsia"/>
        </w:rPr>
        <w:t>2</w:t>
      </w:r>
      <w:r w:rsidR="009A1E4C" w:rsidRPr="000C2AC5">
        <w:rPr>
          <w:rFonts w:ascii="ＭＳ ゴシック" w:eastAsia="ＭＳ ゴシック" w:hAnsi="ＭＳ ゴシック"/>
        </w:rPr>
        <w:t>0</w:t>
      </w:r>
      <w:r w:rsidR="009A1E4C" w:rsidRPr="000C2AC5">
        <w:rPr>
          <w:rFonts w:ascii="ＭＳ ゴシック" w:eastAsia="ＭＳ ゴシック" w:hAnsi="ＭＳ ゴシック" w:hint="eastAsia"/>
        </w:rPr>
        <w:t>分以上の会議では、</w:t>
      </w:r>
      <w:r w:rsidR="009A1E4C" w:rsidRPr="00811512">
        <w:rPr>
          <w:rFonts w:ascii="ＭＳ ゴシック" w:eastAsia="ＭＳ ゴシック" w:hAnsi="ＭＳ ゴシック" w:hint="eastAsia"/>
        </w:rPr>
        <w:t>2人一組で</w:t>
      </w:r>
      <w:r w:rsidR="0083275F" w:rsidRPr="00811512">
        <w:rPr>
          <w:rFonts w:ascii="ＭＳ ゴシック" w:eastAsia="ＭＳ ゴシック" w:hAnsi="ＭＳ ゴシック" w:hint="eastAsia"/>
        </w:rPr>
        <w:t>手話通訳者を</w:t>
      </w:r>
      <w:r w:rsidR="009A1E4C" w:rsidRPr="00811512">
        <w:rPr>
          <w:rFonts w:ascii="ＭＳ ゴシック" w:eastAsia="ＭＳ ゴシック" w:hAnsi="ＭＳ ゴシック" w:hint="eastAsia"/>
        </w:rPr>
        <w:t>依頼します。</w:t>
      </w:r>
      <w:r w:rsidR="00E63487" w:rsidRPr="00811512">
        <w:rPr>
          <w:rFonts w:ascii="ＭＳ ゴシック" w:eastAsia="ＭＳ ゴシック" w:hAnsi="ＭＳ ゴシック" w:hint="eastAsia"/>
        </w:rPr>
        <w:t>話し方を遅くする必要はあり</w:t>
      </w:r>
      <w:r w:rsidR="002A4AC5" w:rsidRPr="00811512">
        <w:rPr>
          <w:rFonts w:ascii="ＭＳ ゴシック" w:eastAsia="ＭＳ ゴシック" w:hAnsi="ＭＳ ゴシック" w:hint="eastAsia"/>
        </w:rPr>
        <w:t>ません</w:t>
      </w:r>
      <w:r w:rsidR="00A532C3" w:rsidRPr="00811512">
        <w:rPr>
          <w:rFonts w:ascii="ＭＳ ゴシック" w:eastAsia="ＭＳ ゴシック" w:hAnsi="ＭＳ ゴシック" w:hint="eastAsia"/>
        </w:rPr>
        <w:t>が、文章と文章の間に余裕を持たせると通訳しやす</w:t>
      </w:r>
      <w:r w:rsidR="00A14CE1" w:rsidRPr="00811512">
        <w:rPr>
          <w:rFonts w:ascii="ＭＳ ゴシック" w:eastAsia="ＭＳ ゴシック" w:hAnsi="ＭＳ ゴシック" w:hint="eastAsia"/>
        </w:rPr>
        <w:t>くなります</w:t>
      </w:r>
      <w:r w:rsidR="002A4AC5" w:rsidRPr="00811512">
        <w:rPr>
          <w:rFonts w:ascii="ＭＳ ゴシック" w:eastAsia="ＭＳ ゴシック" w:hAnsi="ＭＳ ゴシック" w:hint="eastAsia"/>
        </w:rPr>
        <w:t>。</w:t>
      </w:r>
    </w:p>
    <w:p w14:paraId="28AE88C2" w14:textId="2BDD78E4" w:rsidR="002A4AC5" w:rsidRPr="00811512" w:rsidRDefault="002A4AC5" w:rsidP="00E17C44">
      <w:pPr>
        <w:rPr>
          <w:rFonts w:ascii="ＭＳ ゴシック" w:eastAsia="ＭＳ ゴシック" w:hAnsi="ＭＳ ゴシック"/>
        </w:rPr>
      </w:pPr>
      <w:r w:rsidRPr="00811512">
        <w:rPr>
          <w:rFonts w:ascii="ＭＳ ゴシック" w:eastAsia="ＭＳ ゴシック" w:hAnsi="ＭＳ ゴシック" w:hint="eastAsia"/>
        </w:rPr>
        <w:lastRenderedPageBreak/>
        <w:t>・「災害時に心配なこと」「災害準備で困っていること」</w:t>
      </w:r>
      <w:r w:rsidR="00A77E29">
        <w:rPr>
          <w:rFonts w:ascii="ＭＳ ゴシック" w:eastAsia="ＭＳ ゴシック" w:hAnsi="ＭＳ ゴシック" w:hint="eastAsia"/>
        </w:rPr>
        <w:t>「避難所までの移動方法」「連絡方法」</w:t>
      </w:r>
      <w:r w:rsidR="0043405D" w:rsidRPr="00811512">
        <w:rPr>
          <w:rFonts w:ascii="ＭＳ ゴシック" w:eastAsia="ＭＳ ゴシック" w:hAnsi="ＭＳ ゴシック" w:hint="eastAsia"/>
        </w:rPr>
        <w:t>等</w:t>
      </w:r>
      <w:r w:rsidRPr="00811512">
        <w:rPr>
          <w:rFonts w:ascii="ＭＳ ゴシック" w:eastAsia="ＭＳ ゴシック" w:hAnsi="ＭＳ ゴシック" w:hint="eastAsia"/>
        </w:rPr>
        <w:t>の課題</w:t>
      </w:r>
      <w:r w:rsidR="00704D37" w:rsidRPr="00811512">
        <w:rPr>
          <w:rFonts w:ascii="ＭＳ ゴシック" w:eastAsia="ＭＳ ゴシック" w:hAnsi="ＭＳ ゴシック" w:hint="eastAsia"/>
        </w:rPr>
        <w:t>と解決策</w:t>
      </w:r>
      <w:r w:rsidRPr="00811512">
        <w:rPr>
          <w:rFonts w:ascii="ＭＳ ゴシック" w:eastAsia="ＭＳ ゴシック" w:hAnsi="ＭＳ ゴシック" w:hint="eastAsia"/>
        </w:rPr>
        <w:t>について、グループ内で意見交換して、要点を用紙に書き出します。(</w:t>
      </w:r>
      <w:r w:rsidRPr="00811512">
        <w:rPr>
          <w:rFonts w:ascii="ＭＳ ゴシック" w:eastAsia="ＭＳ ゴシック" w:hAnsi="ＭＳ ゴシック"/>
        </w:rPr>
        <w:t>15</w:t>
      </w:r>
      <w:r w:rsidRPr="00811512">
        <w:rPr>
          <w:rFonts w:ascii="ＭＳ ゴシック" w:eastAsia="ＭＳ ゴシック" w:hAnsi="ＭＳ ゴシック" w:hint="eastAsia"/>
        </w:rPr>
        <w:t>分)</w:t>
      </w:r>
    </w:p>
    <w:p w14:paraId="5B5F32AF" w14:textId="557E2446" w:rsidR="002A4AC5" w:rsidRPr="00811512" w:rsidRDefault="002A4AC5" w:rsidP="00E17C44">
      <w:pPr>
        <w:rPr>
          <w:rFonts w:ascii="ＭＳ ゴシック" w:eastAsia="ＭＳ ゴシック" w:hAnsi="ＭＳ ゴシック"/>
        </w:rPr>
      </w:pPr>
      <w:r w:rsidRPr="00811512">
        <w:rPr>
          <w:rFonts w:ascii="ＭＳ ゴシック" w:eastAsia="ＭＳ ゴシック" w:hAnsi="ＭＳ ゴシック" w:hint="eastAsia"/>
        </w:rPr>
        <w:t>・各グループの要点を発表して</w:t>
      </w:r>
      <w:r w:rsidR="00020100" w:rsidRPr="00811512">
        <w:rPr>
          <w:rFonts w:ascii="ＭＳ ゴシック" w:eastAsia="ＭＳ ゴシック" w:hAnsi="ＭＳ ゴシック" w:hint="eastAsia"/>
        </w:rPr>
        <w:t>いただ</w:t>
      </w:r>
      <w:r w:rsidR="00A532C3" w:rsidRPr="00811512">
        <w:rPr>
          <w:rFonts w:ascii="ＭＳ ゴシック" w:eastAsia="ＭＳ ゴシック" w:hAnsi="ＭＳ ゴシック" w:hint="eastAsia"/>
        </w:rPr>
        <w:t>き</w:t>
      </w:r>
      <w:r w:rsidR="001E39A8" w:rsidRPr="00811512">
        <w:rPr>
          <w:rFonts w:ascii="ＭＳ ゴシック" w:eastAsia="ＭＳ ゴシック" w:hAnsi="ＭＳ ゴシック" w:hint="eastAsia"/>
        </w:rPr>
        <w:t>、</w:t>
      </w:r>
      <w:r w:rsidRPr="00811512">
        <w:rPr>
          <w:rFonts w:ascii="ＭＳ ゴシック" w:eastAsia="ＭＳ ゴシック" w:hAnsi="ＭＳ ゴシック" w:hint="eastAsia"/>
        </w:rPr>
        <w:t>課題</w:t>
      </w:r>
      <w:r w:rsidR="00704D37" w:rsidRPr="00811512">
        <w:rPr>
          <w:rFonts w:ascii="ＭＳ ゴシック" w:eastAsia="ＭＳ ゴシック" w:hAnsi="ＭＳ ゴシック" w:hint="eastAsia"/>
        </w:rPr>
        <w:t>と解決策</w:t>
      </w:r>
      <w:r w:rsidRPr="00811512">
        <w:rPr>
          <w:rFonts w:ascii="ＭＳ ゴシック" w:eastAsia="ＭＳ ゴシック" w:hAnsi="ＭＳ ゴシック" w:hint="eastAsia"/>
        </w:rPr>
        <w:t>を共有します。主催者等から情報提供できることは伝えます。(</w:t>
      </w:r>
      <w:r w:rsidRPr="00811512">
        <w:rPr>
          <w:rFonts w:ascii="ＭＳ ゴシック" w:eastAsia="ＭＳ ゴシック" w:hAnsi="ＭＳ ゴシック"/>
        </w:rPr>
        <w:t>10</w:t>
      </w:r>
      <w:r w:rsidRPr="00811512">
        <w:rPr>
          <w:rFonts w:ascii="ＭＳ ゴシック" w:eastAsia="ＭＳ ゴシック" w:hAnsi="ＭＳ ゴシック" w:hint="eastAsia"/>
        </w:rPr>
        <w:t>分)</w:t>
      </w:r>
    </w:p>
    <w:p w14:paraId="0366AC48" w14:textId="180063AF" w:rsidR="002A4AC5" w:rsidRPr="00811512" w:rsidRDefault="002A4AC5" w:rsidP="00E17C44">
      <w:pPr>
        <w:rPr>
          <w:rFonts w:ascii="ＭＳ ゴシック" w:eastAsia="ＭＳ ゴシック" w:hAnsi="ＭＳ ゴシック"/>
        </w:rPr>
      </w:pPr>
      <w:r w:rsidRPr="00811512">
        <w:rPr>
          <w:rFonts w:ascii="ＭＳ ゴシック" w:eastAsia="ＭＳ ゴシック" w:hAnsi="ＭＳ ゴシック" w:hint="eastAsia"/>
        </w:rPr>
        <w:t>・</w:t>
      </w:r>
      <w:r w:rsidR="00A532C3" w:rsidRPr="00811512">
        <w:rPr>
          <w:rFonts w:ascii="ＭＳ ゴシック" w:eastAsia="ＭＳ ゴシック" w:hAnsi="ＭＳ ゴシック" w:hint="eastAsia"/>
        </w:rPr>
        <w:t>各グループで書き出した</w:t>
      </w:r>
      <w:r w:rsidRPr="00811512">
        <w:rPr>
          <w:rFonts w:ascii="ＭＳ ゴシック" w:eastAsia="ＭＳ ゴシック" w:hAnsi="ＭＳ ゴシック" w:hint="eastAsia"/>
        </w:rPr>
        <w:t>用紙を入口近くに掲示し、帰宅前に参加者に見</w:t>
      </w:r>
      <w:r w:rsidR="00020100" w:rsidRPr="00811512">
        <w:rPr>
          <w:rFonts w:ascii="ＭＳ ゴシック" w:eastAsia="ＭＳ ゴシック" w:hAnsi="ＭＳ ゴシック" w:hint="eastAsia"/>
        </w:rPr>
        <w:t>せ</w:t>
      </w:r>
      <w:r w:rsidR="00A532C3" w:rsidRPr="00811512">
        <w:rPr>
          <w:rFonts w:ascii="ＭＳ ゴシック" w:eastAsia="ＭＳ ゴシック" w:hAnsi="ＭＳ ゴシック" w:hint="eastAsia"/>
        </w:rPr>
        <w:t>たり、撮影したりして</w:t>
      </w:r>
      <w:r w:rsidR="00A77E29">
        <w:rPr>
          <w:rFonts w:ascii="ＭＳ ゴシック" w:eastAsia="ＭＳ ゴシック" w:hAnsi="ＭＳ ゴシック" w:hint="eastAsia"/>
        </w:rPr>
        <w:t>いただ</w:t>
      </w:r>
      <w:r w:rsidR="00A532C3" w:rsidRPr="00811512">
        <w:rPr>
          <w:rFonts w:ascii="ＭＳ ゴシック" w:eastAsia="ＭＳ ゴシック" w:hAnsi="ＭＳ ゴシック" w:hint="eastAsia"/>
        </w:rPr>
        <w:t>き</w:t>
      </w:r>
      <w:r w:rsidRPr="00811512">
        <w:rPr>
          <w:rFonts w:ascii="ＭＳ ゴシック" w:eastAsia="ＭＳ ゴシック" w:hAnsi="ＭＳ ゴシック" w:hint="eastAsia"/>
        </w:rPr>
        <w:t>ます。</w:t>
      </w:r>
    </w:p>
    <w:p w14:paraId="5FDC6543" w14:textId="00B3EE4C" w:rsidR="002A4AC5" w:rsidRPr="00811512" w:rsidRDefault="002A4AC5" w:rsidP="00E17C44">
      <w:pPr>
        <w:rPr>
          <w:rFonts w:ascii="ＭＳ ゴシック" w:eastAsia="ＭＳ ゴシック" w:hAnsi="ＭＳ ゴシック"/>
        </w:rPr>
      </w:pPr>
      <w:r w:rsidRPr="00811512">
        <w:rPr>
          <w:rFonts w:ascii="ＭＳ ゴシック" w:eastAsia="ＭＳ ゴシック" w:hAnsi="ＭＳ ゴシック" w:hint="eastAsia"/>
        </w:rPr>
        <w:t>・可能であれば用紙の内容をまとめて、アンケート結果と共に研修の成果として参加者に共有します。</w:t>
      </w:r>
    </w:p>
    <w:p w14:paraId="2E5FC6C0" w14:textId="2B588CEB" w:rsidR="000C2302" w:rsidRPr="00811512" w:rsidRDefault="000C2302" w:rsidP="00E17C44">
      <w:pPr>
        <w:rPr>
          <w:rFonts w:ascii="ＭＳ ゴシック" w:eastAsia="ＭＳ ゴシック" w:hAnsi="ＭＳ ゴシック"/>
        </w:rPr>
      </w:pPr>
    </w:p>
    <w:p w14:paraId="7F22CCB0" w14:textId="58A08D3C" w:rsidR="000C2302" w:rsidRPr="00811512" w:rsidRDefault="000C2302" w:rsidP="00E17C44">
      <w:pPr>
        <w:rPr>
          <w:rFonts w:ascii="ＭＳ ゴシック" w:eastAsia="ＭＳ ゴシック" w:hAnsi="ＭＳ ゴシック"/>
          <w:b/>
          <w:bCs/>
        </w:rPr>
      </w:pPr>
      <w:r w:rsidRPr="00811512">
        <w:rPr>
          <w:rFonts w:ascii="ＭＳ ゴシック" w:eastAsia="ＭＳ ゴシック" w:hAnsi="ＭＳ ゴシック" w:hint="eastAsia"/>
          <w:b/>
          <w:bCs/>
        </w:rPr>
        <w:t>＜要配慮者が参加するための会議前の準備</w:t>
      </w:r>
      <w:r w:rsidR="00704D37" w:rsidRPr="00811512">
        <w:rPr>
          <w:rFonts w:ascii="ＭＳ ゴシック" w:eastAsia="ＭＳ ゴシック" w:hAnsi="ＭＳ ゴシック" w:hint="eastAsia"/>
          <w:b/>
          <w:bCs/>
        </w:rPr>
        <w:t>＞</w:t>
      </w:r>
    </w:p>
    <w:p w14:paraId="177E9585" w14:textId="679BE240" w:rsidR="00E63487" w:rsidRPr="00811512" w:rsidRDefault="00E63487" w:rsidP="00E17C44">
      <w:pPr>
        <w:rPr>
          <w:rFonts w:ascii="ＭＳ ゴシック" w:eastAsia="ＭＳ ゴシック" w:hAnsi="ＭＳ ゴシック"/>
        </w:rPr>
      </w:pPr>
      <w:r w:rsidRPr="00811512">
        <w:rPr>
          <w:rFonts w:ascii="ＭＳ ゴシック" w:eastAsia="ＭＳ ゴシック" w:hAnsi="ＭＳ ゴシック" w:hint="eastAsia"/>
        </w:rPr>
        <w:t>・要配慮者が会議に参加しやすいように、介助者や手話通訳者の手配や会場の環境（段差、トイレ）について、本人の希望に沿って準備します。</w:t>
      </w:r>
      <w:r w:rsidR="00F85AEC" w:rsidRPr="00811512">
        <w:rPr>
          <w:rFonts w:ascii="ＭＳ ゴシック" w:eastAsia="ＭＳ ゴシック" w:hAnsi="ＭＳ ゴシック" w:hint="eastAsia"/>
        </w:rPr>
        <w:t>近所の人に一緒に往復していただくことも考えます。</w:t>
      </w:r>
    </w:p>
    <w:p w14:paraId="6243AF5A" w14:textId="7B1CA356" w:rsidR="00893566" w:rsidRPr="00811512" w:rsidRDefault="00893566" w:rsidP="00E17C44">
      <w:pPr>
        <w:rPr>
          <w:rFonts w:ascii="ＭＳ ゴシック" w:eastAsia="ＭＳ ゴシック" w:hAnsi="ＭＳ ゴシック"/>
        </w:rPr>
      </w:pPr>
      <w:r w:rsidRPr="00811512">
        <w:rPr>
          <w:rFonts w:ascii="ＭＳ ゴシック" w:eastAsia="ＭＳ ゴシック" w:hAnsi="ＭＳ ゴシック" w:hint="eastAsia"/>
        </w:rPr>
        <w:t>・介助者の手配がある人には</w:t>
      </w:r>
      <w:r w:rsidR="00672FB1">
        <w:rPr>
          <w:rFonts w:ascii="ＭＳ ゴシック" w:eastAsia="ＭＳ ゴシック" w:hAnsi="ＭＳ ゴシック" w:hint="eastAsia"/>
        </w:rPr>
        <w:t>、</w:t>
      </w:r>
      <w:r w:rsidRPr="00811512">
        <w:rPr>
          <w:rFonts w:ascii="ＭＳ ゴシック" w:eastAsia="ＭＳ ゴシック" w:hAnsi="ＭＳ ゴシック" w:hint="eastAsia"/>
        </w:rPr>
        <w:t>終了予定時間を伝えます。また</w:t>
      </w:r>
      <w:r w:rsidR="00672FB1">
        <w:rPr>
          <w:rFonts w:ascii="ＭＳ ゴシック" w:eastAsia="ＭＳ ゴシック" w:hAnsi="ＭＳ ゴシック" w:hint="eastAsia"/>
        </w:rPr>
        <w:t>、</w:t>
      </w:r>
      <w:r w:rsidRPr="00811512">
        <w:rPr>
          <w:rFonts w:ascii="ＭＳ ゴシック" w:eastAsia="ＭＳ ゴシック" w:hAnsi="ＭＳ ゴシック" w:hint="eastAsia"/>
        </w:rPr>
        <w:t>2週間から１か月</w:t>
      </w:r>
      <w:r w:rsidR="00A77E29">
        <w:rPr>
          <w:rFonts w:ascii="ＭＳ ゴシック" w:eastAsia="ＭＳ ゴシック" w:hAnsi="ＭＳ ゴシック" w:hint="eastAsia"/>
        </w:rPr>
        <w:t>前</w:t>
      </w:r>
      <w:r w:rsidRPr="00811512">
        <w:rPr>
          <w:rFonts w:ascii="ＭＳ ゴシック" w:eastAsia="ＭＳ ゴシック" w:hAnsi="ＭＳ ゴシック" w:hint="eastAsia"/>
        </w:rPr>
        <w:t>までに開催日を伝えます。</w:t>
      </w:r>
    </w:p>
    <w:p w14:paraId="67539279" w14:textId="03A325CD" w:rsidR="00781438" w:rsidRDefault="00E63487" w:rsidP="00E17C44">
      <w:pPr>
        <w:rPr>
          <w:rFonts w:ascii="ＭＳ ゴシック" w:eastAsia="ＭＳ ゴシック" w:hAnsi="ＭＳ ゴシック"/>
        </w:rPr>
      </w:pPr>
      <w:r w:rsidRPr="00811512">
        <w:rPr>
          <w:rFonts w:ascii="ＭＳ ゴシック" w:eastAsia="ＭＳ ゴシック" w:hAnsi="ＭＳ ゴシック" w:hint="eastAsia"/>
        </w:rPr>
        <w:t>・</w:t>
      </w:r>
      <w:r w:rsidR="00BE1DB2">
        <w:rPr>
          <w:rFonts w:ascii="ＭＳ ゴシック" w:eastAsia="ＭＳ ゴシック" w:hAnsi="ＭＳ ゴシック" w:hint="eastAsia"/>
        </w:rPr>
        <w:t>視覚障害者への</w:t>
      </w:r>
      <w:r w:rsidR="004C3F15">
        <w:rPr>
          <w:rFonts w:ascii="ＭＳ ゴシック" w:eastAsia="ＭＳ ゴシック" w:hAnsi="ＭＳ ゴシック" w:hint="eastAsia"/>
        </w:rPr>
        <w:t>配慮として、</w:t>
      </w:r>
      <w:r w:rsidRPr="00811512">
        <w:rPr>
          <w:rFonts w:ascii="ＭＳ ゴシック" w:eastAsia="ＭＳ ゴシック" w:hAnsi="ＭＳ ゴシック" w:hint="eastAsia"/>
        </w:rPr>
        <w:t>印刷資料がある場合は、事前にテキストファイルにして</w:t>
      </w:r>
      <w:r w:rsidR="00C9741D">
        <w:rPr>
          <w:rFonts w:ascii="ＭＳ ゴシック" w:eastAsia="ＭＳ ゴシック" w:hAnsi="ＭＳ ゴシック" w:hint="eastAsia"/>
        </w:rPr>
        <w:t>当事者の方にメールで</w:t>
      </w:r>
      <w:r w:rsidRPr="00811512">
        <w:rPr>
          <w:rFonts w:ascii="ＭＳ ゴシック" w:eastAsia="ＭＳ ゴシック" w:hAnsi="ＭＳ ゴシック" w:hint="eastAsia"/>
        </w:rPr>
        <w:t>添付</w:t>
      </w:r>
      <w:r w:rsidR="00C9741D">
        <w:rPr>
          <w:rFonts w:ascii="ＭＳ ゴシック" w:eastAsia="ＭＳ ゴシック" w:hAnsi="ＭＳ ゴシック" w:hint="eastAsia"/>
        </w:rPr>
        <w:t>送信</w:t>
      </w:r>
      <w:r w:rsidRPr="00811512">
        <w:rPr>
          <w:rFonts w:ascii="ＭＳ ゴシック" w:eastAsia="ＭＳ ゴシック" w:hAnsi="ＭＳ ゴシック" w:hint="eastAsia"/>
        </w:rPr>
        <w:t>したり</w:t>
      </w:r>
      <w:r w:rsidR="00C9741D">
        <w:rPr>
          <w:rFonts w:ascii="ＭＳ ゴシック" w:eastAsia="ＭＳ ゴシック" w:hAnsi="ＭＳ ゴシック" w:hint="eastAsia"/>
        </w:rPr>
        <w:t>、本文に貼り付けたりすれば</w:t>
      </w:r>
      <w:r w:rsidR="00672FB1">
        <w:rPr>
          <w:rFonts w:ascii="ＭＳ ゴシック" w:eastAsia="ＭＳ ゴシック" w:hAnsi="ＭＳ ゴシック" w:hint="eastAsia"/>
        </w:rPr>
        <w:t>、</w:t>
      </w:r>
      <w:r w:rsidR="00C9741D">
        <w:rPr>
          <w:rFonts w:ascii="ＭＳ ゴシック" w:eastAsia="ＭＳ ゴシック" w:hAnsi="ＭＳ ゴシック" w:hint="eastAsia"/>
        </w:rPr>
        <w:t>記載内容を</w:t>
      </w:r>
      <w:r w:rsidR="00E553EE" w:rsidRPr="00811512">
        <w:rPr>
          <w:rFonts w:ascii="ＭＳ ゴシック" w:eastAsia="ＭＳ ゴシック" w:hAnsi="ＭＳ ゴシック" w:hint="eastAsia"/>
        </w:rPr>
        <w:t>音声読み上げ機能で聞くことができます</w:t>
      </w:r>
      <w:r w:rsidRPr="00811512">
        <w:rPr>
          <w:rFonts w:ascii="ＭＳ ゴシック" w:eastAsia="ＭＳ ゴシック" w:hAnsi="ＭＳ ゴシック" w:hint="eastAsia"/>
        </w:rPr>
        <w:t>。ワードで保存するときに「書式なし」を選ぶとテキストファイルが作れます。</w:t>
      </w:r>
      <w:r w:rsidR="005D1D64">
        <w:rPr>
          <w:rFonts w:ascii="ＭＳ ゴシック" w:eastAsia="ＭＳ ゴシック" w:hAnsi="ＭＳ ゴシック" w:hint="eastAsia"/>
        </w:rPr>
        <w:t>表の形式はテキストファイルになりません。</w:t>
      </w:r>
      <w:r w:rsidR="00E553EE" w:rsidRPr="00811512">
        <w:rPr>
          <w:rFonts w:ascii="ＭＳ ゴシック" w:eastAsia="ＭＳ ゴシック" w:hAnsi="ＭＳ ゴシック" w:hint="eastAsia"/>
        </w:rPr>
        <w:t>パワーポイント資料は文字認識ソフトで変換し</w:t>
      </w:r>
      <w:r w:rsidR="00210D20">
        <w:rPr>
          <w:rFonts w:ascii="ＭＳ ゴシック" w:eastAsia="ＭＳ ゴシック" w:hAnsi="ＭＳ ゴシック" w:hint="eastAsia"/>
        </w:rPr>
        <w:t>たり、スライド番号とタイトルだけでもテキストファイルにし</w:t>
      </w:r>
      <w:r w:rsidR="00E553EE" w:rsidRPr="00811512">
        <w:rPr>
          <w:rFonts w:ascii="ＭＳ ゴシック" w:eastAsia="ＭＳ ゴシック" w:hAnsi="ＭＳ ゴシック" w:hint="eastAsia"/>
        </w:rPr>
        <w:t>ます。</w:t>
      </w:r>
    </w:p>
    <w:p w14:paraId="1EC2575C" w14:textId="1867F9D5" w:rsidR="00C9741D" w:rsidRPr="00811512" w:rsidRDefault="00C9741D" w:rsidP="00E17C44">
      <w:pPr>
        <w:rPr>
          <w:rFonts w:ascii="ＭＳ ゴシック" w:eastAsia="ＭＳ ゴシック" w:hAnsi="ＭＳ ゴシック"/>
        </w:rPr>
      </w:pPr>
      <w:r>
        <w:rPr>
          <w:rFonts w:ascii="ＭＳ ゴシック" w:eastAsia="ＭＳ ゴシック" w:hAnsi="ＭＳ ゴシック" w:hint="eastAsia"/>
        </w:rPr>
        <w:t>・聴覚障害者への配慮として、会議の内容を参加者の一人が隣に座ってノートにとる、</w:t>
      </w:r>
      <w:r w:rsidRPr="00811512">
        <w:rPr>
          <w:rFonts w:ascii="ＭＳ ゴシック" w:eastAsia="ＭＳ ゴシック" w:hAnsi="ＭＳ ゴシック" w:hint="eastAsia"/>
        </w:rPr>
        <w:t>スマホのアプリで音声を文字化する</w:t>
      </w:r>
      <w:r>
        <w:rPr>
          <w:rFonts w:ascii="ＭＳ ゴシック" w:eastAsia="ＭＳ ゴシック" w:hAnsi="ＭＳ ゴシック" w:hint="eastAsia"/>
        </w:rPr>
        <w:t>という方法もあります。</w:t>
      </w:r>
      <w:r w:rsidRPr="00811512">
        <w:rPr>
          <w:rFonts w:ascii="ＭＳ ゴシック" w:eastAsia="ＭＳ ゴシック" w:hAnsi="ＭＳ ゴシック" w:hint="eastAsia"/>
        </w:rPr>
        <w:t>手話通訳者には、印刷資料を事前に渡し</w:t>
      </w:r>
      <w:r>
        <w:rPr>
          <w:rFonts w:ascii="ＭＳ ゴシック" w:eastAsia="ＭＳ ゴシック" w:hAnsi="ＭＳ ゴシック" w:hint="eastAsia"/>
        </w:rPr>
        <w:t>ておき</w:t>
      </w:r>
      <w:r w:rsidRPr="00811512">
        <w:rPr>
          <w:rFonts w:ascii="ＭＳ ゴシック" w:eastAsia="ＭＳ ゴシック" w:hAnsi="ＭＳ ゴシック" w:hint="eastAsia"/>
        </w:rPr>
        <w:t>ます。</w:t>
      </w:r>
    </w:p>
    <w:p w14:paraId="7FFA957B" w14:textId="0D2B4B09" w:rsidR="00673597" w:rsidRPr="00377423" w:rsidRDefault="00673597" w:rsidP="00673597">
      <w:pPr>
        <w:rPr>
          <w:rFonts w:ascii="ＭＳ ゴシック" w:eastAsia="ＭＳ ゴシック" w:hAnsi="ＭＳ ゴシック"/>
        </w:rPr>
      </w:pPr>
      <w:r w:rsidRPr="00377423">
        <w:rPr>
          <w:rFonts w:ascii="ＭＳ ゴシック" w:eastAsia="ＭＳ ゴシック" w:hAnsi="ＭＳ ゴシック" w:hint="eastAsia"/>
        </w:rPr>
        <w:t>・動画の内容をメモするのは難しいこともあるので、</w:t>
      </w:r>
      <w:r w:rsidR="00377423">
        <w:rPr>
          <w:rFonts w:ascii="ＭＳ ゴシック" w:eastAsia="ＭＳ ゴシック" w:hAnsi="ＭＳ ゴシック" w:hint="eastAsia"/>
        </w:rPr>
        <w:t>この印刷物またはテキストファイル</w:t>
      </w:r>
      <w:r w:rsidRPr="00377423">
        <w:rPr>
          <w:rFonts w:ascii="ＭＳ ゴシック" w:eastAsia="ＭＳ ゴシック" w:hAnsi="ＭＳ ゴシック" w:hint="eastAsia"/>
        </w:rPr>
        <w:t>を配布することもお勧めします。</w:t>
      </w:r>
    </w:p>
    <w:p w14:paraId="6ECE6C50" w14:textId="343B4AD9" w:rsidR="00893566" w:rsidRPr="00377423" w:rsidRDefault="00893566" w:rsidP="00893566">
      <w:pPr>
        <w:rPr>
          <w:rFonts w:ascii="ＭＳ ゴシック" w:eastAsia="ＭＳ ゴシック" w:hAnsi="ＭＳ ゴシック"/>
        </w:rPr>
      </w:pPr>
      <w:r w:rsidRPr="00377423">
        <w:rPr>
          <w:rFonts w:ascii="ＭＳ ゴシック" w:eastAsia="ＭＳ ゴシック" w:hAnsi="ＭＳ ゴシック" w:hint="eastAsia"/>
        </w:rPr>
        <w:t>・</w:t>
      </w:r>
      <w:r w:rsidR="000F3BBF" w:rsidRPr="00377423">
        <w:rPr>
          <w:rFonts w:ascii="ＭＳ ゴシック" w:eastAsia="ＭＳ ゴシック" w:hAnsi="ＭＳ ゴシック" w:hint="eastAsia"/>
        </w:rPr>
        <w:t>休憩時間は長めにとり</w:t>
      </w:r>
      <w:r w:rsidR="005D1D64">
        <w:rPr>
          <w:rFonts w:ascii="ＭＳ ゴシック" w:eastAsia="ＭＳ ゴシック" w:hAnsi="ＭＳ ゴシック" w:hint="eastAsia"/>
        </w:rPr>
        <w:t>、</w:t>
      </w:r>
      <w:r w:rsidR="000F3BBF" w:rsidRPr="00377423">
        <w:rPr>
          <w:rFonts w:ascii="ＭＳ ゴシック" w:eastAsia="ＭＳ ゴシック" w:hAnsi="ＭＳ ゴシック" w:hint="eastAsia"/>
        </w:rPr>
        <w:t>トイレ等の時間を確保します</w:t>
      </w:r>
      <w:r w:rsidR="002C772B" w:rsidRPr="00377423">
        <w:rPr>
          <w:rFonts w:ascii="ＭＳ ゴシック" w:eastAsia="ＭＳ ゴシック" w:hAnsi="ＭＳ ゴシック" w:hint="eastAsia"/>
        </w:rPr>
        <w:t>。</w:t>
      </w:r>
    </w:p>
    <w:p w14:paraId="7B81EFF2" w14:textId="67E80FF5" w:rsidR="002C772B" w:rsidRDefault="002C772B" w:rsidP="00893566">
      <w:pPr>
        <w:rPr>
          <w:rFonts w:ascii="ＭＳ ゴシック" w:eastAsia="ＭＳ ゴシック" w:hAnsi="ＭＳ ゴシック"/>
        </w:rPr>
      </w:pPr>
      <w:r w:rsidRPr="00377423">
        <w:rPr>
          <w:rFonts w:ascii="ＭＳ ゴシック" w:eastAsia="ＭＳ ゴシック" w:hAnsi="ＭＳ ゴシック" w:hint="eastAsia"/>
        </w:rPr>
        <w:t>・バリアフリートイレ</w:t>
      </w:r>
      <w:r w:rsidR="0043405D" w:rsidRPr="00377423">
        <w:rPr>
          <w:rFonts w:ascii="ＭＳ ゴシック" w:eastAsia="ＭＳ ゴシック" w:hAnsi="ＭＳ ゴシック" w:hint="eastAsia"/>
        </w:rPr>
        <w:t>等</w:t>
      </w:r>
      <w:r w:rsidR="00377423">
        <w:rPr>
          <w:rFonts w:ascii="ＭＳ ゴシック" w:eastAsia="ＭＳ ゴシック" w:hAnsi="ＭＳ ゴシック" w:hint="eastAsia"/>
        </w:rPr>
        <w:t>の場所</w:t>
      </w:r>
      <w:r w:rsidRPr="00377423">
        <w:rPr>
          <w:rFonts w:ascii="ＭＳ ゴシック" w:eastAsia="ＭＳ ゴシック" w:hAnsi="ＭＳ ゴシック" w:hint="eastAsia"/>
        </w:rPr>
        <w:t>がわかりにくい場合は、案内図を用意します。</w:t>
      </w:r>
    </w:p>
    <w:p w14:paraId="4CB910F4" w14:textId="454B6F2B" w:rsidR="00C9741D" w:rsidRPr="00377423" w:rsidRDefault="00C9741D" w:rsidP="00893566">
      <w:pPr>
        <w:rPr>
          <w:rFonts w:ascii="ＭＳ ゴシック" w:eastAsia="ＭＳ ゴシック" w:hAnsi="ＭＳ ゴシック"/>
        </w:rPr>
      </w:pPr>
      <w:r>
        <w:rPr>
          <w:rFonts w:ascii="ＭＳ ゴシック" w:eastAsia="ＭＳ ゴシック" w:hAnsi="ＭＳ ゴシック" w:hint="eastAsia"/>
        </w:rPr>
        <w:t>・このＤＶＤ教材には</w:t>
      </w:r>
      <w:r w:rsidR="009C5D02" w:rsidRPr="009C5D02">
        <w:rPr>
          <w:rFonts w:ascii="ＭＳ ゴシック" w:eastAsia="ＭＳ ゴシック" w:hAnsi="ＭＳ ゴシック" w:hint="eastAsia"/>
          <w:color w:val="FF0000"/>
        </w:rPr>
        <w:t>、</w:t>
      </w:r>
      <w:r>
        <w:rPr>
          <w:rFonts w:ascii="ＭＳ ゴシック" w:eastAsia="ＭＳ ゴシック" w:hAnsi="ＭＳ ゴシック" w:hint="eastAsia"/>
        </w:rPr>
        <w:t>手話通訳と字幕</w:t>
      </w:r>
      <w:r w:rsidR="009C5D02">
        <w:rPr>
          <w:rFonts w:ascii="ＭＳ ゴシック" w:eastAsia="ＭＳ ゴシック" w:hAnsi="ＭＳ ゴシック" w:hint="eastAsia"/>
        </w:rPr>
        <w:t>付き</w:t>
      </w:r>
      <w:r>
        <w:rPr>
          <w:rFonts w:ascii="ＭＳ ゴシック" w:eastAsia="ＭＳ ゴシック" w:hAnsi="ＭＳ ゴシック" w:hint="eastAsia"/>
        </w:rPr>
        <w:t>版、副音声版もついています。ご活用ください。</w:t>
      </w:r>
    </w:p>
    <w:p w14:paraId="76E4BC97" w14:textId="4023DE5F" w:rsidR="00934AC1" w:rsidRPr="00811512" w:rsidRDefault="00934AC1" w:rsidP="00E17C44">
      <w:pPr>
        <w:rPr>
          <w:rFonts w:ascii="ＭＳ ゴシック" w:eastAsia="ＭＳ ゴシック" w:hAnsi="ＭＳ ゴシック"/>
        </w:rPr>
      </w:pPr>
    </w:p>
    <w:p w14:paraId="3B16C38B" w14:textId="7157E152" w:rsidR="00934AC1" w:rsidRPr="00811512" w:rsidRDefault="005238B1" w:rsidP="00E17C44">
      <w:pPr>
        <w:rPr>
          <w:rFonts w:ascii="ＭＳ ゴシック" w:eastAsia="ＭＳ ゴシック" w:hAnsi="ＭＳ ゴシック"/>
          <w:b/>
          <w:bCs/>
        </w:rPr>
      </w:pPr>
      <w:r w:rsidRPr="00811512">
        <w:rPr>
          <w:rFonts w:ascii="ＭＳ ゴシック" w:eastAsia="ＭＳ ゴシック" w:hAnsi="ＭＳ ゴシック" w:hint="eastAsia"/>
          <w:b/>
          <w:bCs/>
        </w:rPr>
        <w:t>使用事例</w:t>
      </w:r>
      <w:r w:rsidR="00DD19F7">
        <w:rPr>
          <w:rFonts w:ascii="ＭＳ ゴシック" w:eastAsia="ＭＳ ゴシック" w:hAnsi="ＭＳ ゴシック" w:hint="eastAsia"/>
          <w:b/>
          <w:bCs/>
        </w:rPr>
        <w:t>2</w:t>
      </w:r>
      <w:r w:rsidRPr="00811512">
        <w:rPr>
          <w:rFonts w:ascii="ＭＳ ゴシック" w:eastAsia="ＭＳ ゴシック" w:hAnsi="ＭＳ ゴシック" w:hint="eastAsia"/>
          <w:b/>
          <w:bCs/>
        </w:rPr>
        <w:t>：</w:t>
      </w:r>
      <w:r w:rsidR="00934AC1" w:rsidRPr="00811512">
        <w:rPr>
          <w:rFonts w:ascii="ＭＳ ゴシック" w:eastAsia="ＭＳ ゴシック" w:hAnsi="ＭＳ ゴシック" w:hint="eastAsia"/>
          <w:b/>
          <w:bCs/>
        </w:rPr>
        <w:t>個別避難計画の調整会議</w:t>
      </w:r>
      <w:r w:rsidRPr="00811512">
        <w:rPr>
          <w:rFonts w:ascii="ＭＳ ゴシック" w:eastAsia="ＭＳ ゴシック" w:hAnsi="ＭＳ ゴシック" w:hint="eastAsia"/>
          <w:b/>
          <w:bCs/>
        </w:rPr>
        <w:t>の導入</w:t>
      </w:r>
    </w:p>
    <w:p w14:paraId="5A5EC40F" w14:textId="36C2EAE5" w:rsidR="00391251" w:rsidRPr="000C2AC5" w:rsidRDefault="00934AC1" w:rsidP="00E17C44">
      <w:pPr>
        <w:rPr>
          <w:rFonts w:ascii="ＭＳ ゴシック" w:eastAsia="ＭＳ ゴシック" w:hAnsi="ＭＳ ゴシック"/>
        </w:rPr>
      </w:pPr>
      <w:r w:rsidRPr="008A1F03">
        <w:rPr>
          <w:rFonts w:ascii="ＭＳ ゴシック" w:eastAsia="ＭＳ ゴシック" w:hAnsi="ＭＳ ゴシック" w:hint="eastAsia"/>
        </w:rPr>
        <w:t>・</w:t>
      </w:r>
      <w:r w:rsidR="00501B12" w:rsidRPr="000C2AC5">
        <w:rPr>
          <w:rFonts w:ascii="ＭＳ ゴシック" w:eastAsia="ＭＳ ゴシック" w:hAnsi="ＭＳ ゴシック" w:hint="eastAsia"/>
        </w:rPr>
        <w:t>個別避難計画の作成は、</w:t>
      </w:r>
      <w:r w:rsidR="00391251" w:rsidRPr="000C2AC5">
        <w:rPr>
          <w:rFonts w:ascii="ＭＳ ゴシック" w:eastAsia="ＭＳ ゴシック" w:hAnsi="ＭＳ ゴシック" w:hint="eastAsia"/>
        </w:rPr>
        <w:t>要配慮者のうち、災害リスクの高い場所に住む人</w:t>
      </w:r>
      <w:r w:rsidR="00951DB1" w:rsidRPr="000C2AC5">
        <w:rPr>
          <w:rFonts w:ascii="ＭＳ ゴシック" w:eastAsia="ＭＳ ゴシック" w:hAnsi="ＭＳ ゴシック" w:hint="eastAsia"/>
        </w:rPr>
        <w:t>、</w:t>
      </w:r>
      <w:r w:rsidR="00501B12" w:rsidRPr="000C2AC5">
        <w:rPr>
          <w:rFonts w:ascii="ＭＳ ゴシック" w:eastAsia="ＭＳ ゴシック" w:hAnsi="ＭＳ ゴシック" w:hint="eastAsia"/>
        </w:rPr>
        <w:t>避難が困難な人、</w:t>
      </w:r>
      <w:r w:rsidR="00391251" w:rsidRPr="000C2AC5">
        <w:rPr>
          <w:rFonts w:ascii="ＭＳ ゴシック" w:eastAsia="ＭＳ ゴシック" w:hAnsi="ＭＳ ゴシック" w:hint="eastAsia"/>
        </w:rPr>
        <w:t>あるいは個別避難計画作成に積極的な人から始めます。</w:t>
      </w:r>
    </w:p>
    <w:p w14:paraId="4630730B" w14:textId="6CED9488" w:rsidR="00C74FDF" w:rsidRPr="000C2AC5" w:rsidRDefault="00391251" w:rsidP="00E17C44">
      <w:pPr>
        <w:rPr>
          <w:rFonts w:ascii="ＭＳ ゴシック" w:eastAsia="ＭＳ ゴシック" w:hAnsi="ＭＳ ゴシック"/>
        </w:rPr>
      </w:pPr>
      <w:r w:rsidRPr="000C2AC5">
        <w:rPr>
          <w:rFonts w:ascii="ＭＳ ゴシック" w:eastAsia="ＭＳ ゴシック" w:hAnsi="ＭＳ ゴシック" w:hint="eastAsia"/>
        </w:rPr>
        <w:t>・</w:t>
      </w:r>
      <w:r w:rsidR="00934AC1" w:rsidRPr="000C2AC5">
        <w:rPr>
          <w:rFonts w:ascii="ＭＳ ゴシック" w:eastAsia="ＭＳ ゴシック" w:hAnsi="ＭＳ ゴシック" w:hint="eastAsia"/>
        </w:rPr>
        <w:t>要配慮者</w:t>
      </w:r>
      <w:r w:rsidR="00951DB1" w:rsidRPr="000C2AC5">
        <w:rPr>
          <w:rFonts w:ascii="ＭＳ ゴシック" w:eastAsia="ＭＳ ゴシック" w:hAnsi="ＭＳ ゴシック" w:hint="eastAsia"/>
        </w:rPr>
        <w:t>とその</w:t>
      </w:r>
      <w:r w:rsidR="00934AC1" w:rsidRPr="000C2AC5">
        <w:rPr>
          <w:rFonts w:ascii="ＭＳ ゴシック" w:eastAsia="ＭＳ ゴシック" w:hAnsi="ＭＳ ゴシック" w:hint="eastAsia"/>
        </w:rPr>
        <w:t>家族、相談支援専門員またはケアマネ</w:t>
      </w:r>
      <w:r w:rsidR="00951DB1" w:rsidRPr="000C2AC5">
        <w:rPr>
          <w:rFonts w:ascii="ＭＳ ゴシック" w:eastAsia="ＭＳ ゴシック" w:hAnsi="ＭＳ ゴシック" w:hint="eastAsia"/>
        </w:rPr>
        <w:t>ジャー</w:t>
      </w:r>
      <w:r w:rsidR="00934AC1" w:rsidRPr="000C2AC5">
        <w:rPr>
          <w:rFonts w:ascii="ＭＳ ゴシック" w:eastAsia="ＭＳ ゴシック" w:hAnsi="ＭＳ ゴシック" w:hint="eastAsia"/>
        </w:rPr>
        <w:t>、要配慮者が利用しているサービス事業所職員</w:t>
      </w:r>
      <w:r w:rsidR="00FB3AAD" w:rsidRPr="000C2AC5">
        <w:rPr>
          <w:rFonts w:ascii="ＭＳ ゴシック" w:eastAsia="ＭＳ ゴシック" w:hAnsi="ＭＳ ゴシック" w:hint="eastAsia"/>
        </w:rPr>
        <w:t>、</w:t>
      </w:r>
      <w:r w:rsidR="00934AC1" w:rsidRPr="000C2AC5">
        <w:rPr>
          <w:rFonts w:ascii="ＭＳ ゴシック" w:eastAsia="ＭＳ ゴシック" w:hAnsi="ＭＳ ゴシック" w:hint="eastAsia"/>
        </w:rPr>
        <w:t>学校教員、</w:t>
      </w:r>
      <w:r w:rsidR="005238B1" w:rsidRPr="000C2AC5">
        <w:rPr>
          <w:rFonts w:ascii="ＭＳ ゴシック" w:eastAsia="ＭＳ ゴシック" w:hAnsi="ＭＳ ゴシック" w:hint="eastAsia"/>
        </w:rPr>
        <w:t>居住する</w:t>
      </w:r>
      <w:r w:rsidR="00934AC1" w:rsidRPr="000C2AC5">
        <w:rPr>
          <w:rFonts w:ascii="ＭＳ ゴシック" w:eastAsia="ＭＳ ゴシック" w:hAnsi="ＭＳ ゴシック" w:hint="eastAsia"/>
        </w:rPr>
        <w:t>町内会役員・地区担当者等で</w:t>
      </w:r>
      <w:r w:rsidR="00DD19F7" w:rsidRPr="000C2AC5">
        <w:rPr>
          <w:rFonts w:ascii="ＭＳ ゴシック" w:eastAsia="ＭＳ ゴシック" w:hAnsi="ＭＳ ゴシック" w:hint="eastAsia"/>
        </w:rPr>
        <w:t>1</w:t>
      </w:r>
      <w:r w:rsidR="004F199A" w:rsidRPr="000C2AC5">
        <w:rPr>
          <w:rFonts w:ascii="ＭＳ ゴシック" w:eastAsia="ＭＳ ゴシック" w:hAnsi="ＭＳ ゴシック" w:hint="eastAsia"/>
        </w:rPr>
        <w:t>～</w:t>
      </w:r>
      <w:r w:rsidR="00DD19F7" w:rsidRPr="000C2AC5">
        <w:rPr>
          <w:rFonts w:ascii="ＭＳ ゴシック" w:eastAsia="ＭＳ ゴシック" w:hAnsi="ＭＳ ゴシック" w:hint="eastAsia"/>
        </w:rPr>
        <w:t>2</w:t>
      </w:r>
      <w:r w:rsidR="00934AC1" w:rsidRPr="000C2AC5">
        <w:rPr>
          <w:rFonts w:ascii="ＭＳ ゴシック" w:eastAsia="ＭＳ ゴシック" w:hAnsi="ＭＳ ゴシック" w:hint="eastAsia"/>
        </w:rPr>
        <w:t>時間程度集まる時間を調整します。</w:t>
      </w:r>
    </w:p>
    <w:p w14:paraId="021118C3" w14:textId="2BCA062A" w:rsidR="00B50A9F" w:rsidRPr="003361B2" w:rsidRDefault="00B50A9F" w:rsidP="00E17C44">
      <w:pPr>
        <w:rPr>
          <w:rFonts w:ascii="ＭＳ ゴシック" w:eastAsia="ＭＳ ゴシック" w:hAnsi="ＭＳ ゴシック"/>
        </w:rPr>
      </w:pPr>
      <w:r w:rsidRPr="000C2AC5">
        <w:rPr>
          <w:rFonts w:ascii="ＭＳ ゴシック" w:eastAsia="ＭＳ ゴシック" w:hAnsi="ＭＳ ゴシック" w:hint="eastAsia"/>
        </w:rPr>
        <w:t>・参加者には個人情報を伝えるこ</w:t>
      </w:r>
      <w:r w:rsidR="009923C7" w:rsidRPr="000C2AC5">
        <w:rPr>
          <w:rFonts w:ascii="ＭＳ ゴシック" w:eastAsia="ＭＳ ゴシック" w:hAnsi="ＭＳ ゴシック" w:hint="eastAsia"/>
        </w:rPr>
        <w:t>と</w:t>
      </w:r>
      <w:r w:rsidR="009923C7" w:rsidRPr="00811512">
        <w:rPr>
          <w:rFonts w:ascii="ＭＳ ゴシック" w:eastAsia="ＭＳ ゴシック" w:hAnsi="ＭＳ ゴシック" w:hint="eastAsia"/>
        </w:rPr>
        <w:t>もあ</w:t>
      </w:r>
      <w:r w:rsidRPr="00811512">
        <w:rPr>
          <w:rFonts w:ascii="ＭＳ ゴシック" w:eastAsia="ＭＳ ゴシック" w:hAnsi="ＭＳ ゴシック" w:hint="eastAsia"/>
        </w:rPr>
        <w:t>るので、誰を呼ぶかは</w:t>
      </w:r>
      <w:r w:rsidR="00ED6B84" w:rsidRPr="00811512">
        <w:rPr>
          <w:rFonts w:ascii="ＭＳ ゴシック" w:eastAsia="ＭＳ ゴシック" w:hAnsi="ＭＳ ゴシック" w:hint="eastAsia"/>
        </w:rPr>
        <w:t>要配慮者に</w:t>
      </w:r>
      <w:r w:rsidRPr="00811512">
        <w:rPr>
          <w:rFonts w:ascii="ＭＳ ゴシック" w:eastAsia="ＭＳ ゴシック" w:hAnsi="ＭＳ ゴシック" w:hint="eastAsia"/>
        </w:rPr>
        <w:t>確認します</w:t>
      </w:r>
      <w:r w:rsidRPr="003361B2">
        <w:rPr>
          <w:rFonts w:ascii="ＭＳ ゴシック" w:eastAsia="ＭＳ ゴシック" w:hAnsi="ＭＳ ゴシック" w:hint="eastAsia"/>
        </w:rPr>
        <w:t>。</w:t>
      </w:r>
      <w:r w:rsidR="001E5D77" w:rsidRPr="003361B2">
        <w:rPr>
          <w:rFonts w:ascii="ＭＳ ゴシック" w:eastAsia="ＭＳ ゴシック" w:hAnsi="ＭＳ ゴシック" w:hint="eastAsia"/>
        </w:rPr>
        <w:t>会議の前に幅広く関係者を呼び、</w:t>
      </w:r>
      <w:r w:rsidR="003361B2">
        <w:rPr>
          <w:rFonts w:ascii="ＭＳ ゴシック" w:eastAsia="ＭＳ ゴシック" w:hAnsi="ＭＳ ゴシック" w:hint="eastAsia"/>
        </w:rPr>
        <w:t>ＤＶＤ</w:t>
      </w:r>
      <w:r w:rsidR="00ED6B84" w:rsidRPr="003361B2">
        <w:rPr>
          <w:rFonts w:ascii="ＭＳ ゴシック" w:eastAsia="ＭＳ ゴシック" w:hAnsi="ＭＳ ゴシック" w:hint="eastAsia"/>
        </w:rPr>
        <w:t>視聴</w:t>
      </w:r>
      <w:r w:rsidR="00015096" w:rsidRPr="003361B2">
        <w:rPr>
          <w:rFonts w:ascii="ＭＳ ゴシック" w:eastAsia="ＭＳ ゴシック" w:hAnsi="ＭＳ ゴシック" w:hint="eastAsia"/>
        </w:rPr>
        <w:t>と地区ごとの</w:t>
      </w:r>
      <w:r w:rsidR="00ED6B84" w:rsidRPr="003361B2">
        <w:rPr>
          <w:rFonts w:ascii="ＭＳ ゴシック" w:eastAsia="ＭＳ ゴシック" w:hAnsi="ＭＳ ゴシック" w:hint="eastAsia"/>
        </w:rPr>
        <w:t>顔合わせ</w:t>
      </w:r>
      <w:r w:rsidR="001E5D77" w:rsidRPr="003361B2">
        <w:rPr>
          <w:rFonts w:ascii="ＭＳ ゴシック" w:eastAsia="ＭＳ ゴシック" w:hAnsi="ＭＳ ゴシック" w:hint="eastAsia"/>
        </w:rPr>
        <w:t>だけ</w:t>
      </w:r>
      <w:r w:rsidR="00ED6B84" w:rsidRPr="003361B2">
        <w:rPr>
          <w:rFonts w:ascii="ＭＳ ゴシック" w:eastAsia="ＭＳ ゴシック" w:hAnsi="ＭＳ ゴシック" w:hint="eastAsia"/>
        </w:rPr>
        <w:t>の機会</w:t>
      </w:r>
      <w:r w:rsidR="001E5D77" w:rsidRPr="003361B2">
        <w:rPr>
          <w:rFonts w:ascii="ＭＳ ゴシック" w:eastAsia="ＭＳ ゴシック" w:hAnsi="ＭＳ ゴシック" w:hint="eastAsia"/>
        </w:rPr>
        <w:t>を持つことも</w:t>
      </w:r>
      <w:r w:rsidR="00305235" w:rsidRPr="003361B2">
        <w:rPr>
          <w:rFonts w:ascii="ＭＳ ゴシック" w:eastAsia="ＭＳ ゴシック" w:hAnsi="ＭＳ ゴシック" w:hint="eastAsia"/>
        </w:rPr>
        <w:t>有効</w:t>
      </w:r>
      <w:r w:rsidR="00015096" w:rsidRPr="003361B2">
        <w:rPr>
          <w:rFonts w:ascii="ＭＳ ゴシック" w:eastAsia="ＭＳ ゴシック" w:hAnsi="ＭＳ ゴシック" w:hint="eastAsia"/>
        </w:rPr>
        <w:t>です</w:t>
      </w:r>
      <w:r w:rsidR="00ED6B84" w:rsidRPr="003361B2">
        <w:rPr>
          <w:rFonts w:ascii="ＭＳ ゴシック" w:eastAsia="ＭＳ ゴシック" w:hAnsi="ＭＳ ゴシック" w:hint="eastAsia"/>
        </w:rPr>
        <w:t>。</w:t>
      </w:r>
    </w:p>
    <w:p w14:paraId="278921F0" w14:textId="065EC109" w:rsidR="00C8658A" w:rsidRPr="00811512" w:rsidRDefault="00C8658A" w:rsidP="00E17C44">
      <w:pPr>
        <w:rPr>
          <w:rFonts w:ascii="ＭＳ ゴシック" w:eastAsia="ＭＳ ゴシック" w:hAnsi="ＭＳ ゴシック"/>
        </w:rPr>
      </w:pPr>
      <w:r w:rsidRPr="00811512">
        <w:rPr>
          <w:rFonts w:ascii="ＭＳ ゴシック" w:eastAsia="ＭＳ ゴシック" w:hAnsi="ＭＳ ゴシック" w:hint="eastAsia"/>
        </w:rPr>
        <w:t>・ここでは相談支援専門員が会議の設定と司会をする想定としますが、誰がこの役割を担っても</w:t>
      </w:r>
      <w:r w:rsidR="0052782C">
        <w:rPr>
          <w:rFonts w:ascii="ＭＳ ゴシック" w:eastAsia="ＭＳ ゴシック" w:hAnsi="ＭＳ ゴシック" w:hint="eastAsia"/>
        </w:rPr>
        <w:t>かま</w:t>
      </w:r>
      <w:r w:rsidRPr="00811512">
        <w:rPr>
          <w:rFonts w:ascii="ＭＳ ゴシック" w:eastAsia="ＭＳ ゴシック" w:hAnsi="ＭＳ ゴシック" w:hint="eastAsia"/>
        </w:rPr>
        <w:t>いません。</w:t>
      </w:r>
      <w:r w:rsidR="00304D4A" w:rsidRPr="00811512">
        <w:rPr>
          <w:rFonts w:ascii="ＭＳ ゴシック" w:eastAsia="ＭＳ ゴシック" w:hAnsi="ＭＳ ゴシック" w:hint="eastAsia"/>
        </w:rPr>
        <w:t>この役割も特定の人だけに負担にならないように分担できるのが理想です。</w:t>
      </w:r>
    </w:p>
    <w:p w14:paraId="00B40BE9" w14:textId="76A65BF9" w:rsidR="00934AC1" w:rsidRPr="00811512" w:rsidRDefault="00934AC1" w:rsidP="00E17C44">
      <w:pPr>
        <w:rPr>
          <w:rFonts w:ascii="ＭＳ ゴシック" w:eastAsia="ＭＳ ゴシック" w:hAnsi="ＭＳ ゴシック"/>
        </w:rPr>
      </w:pPr>
      <w:r w:rsidRPr="00811512">
        <w:rPr>
          <w:rFonts w:ascii="ＭＳ ゴシック" w:eastAsia="ＭＳ ゴシック" w:hAnsi="ＭＳ ゴシック" w:hint="eastAsia"/>
        </w:rPr>
        <w:t>・</w:t>
      </w:r>
      <w:r w:rsidR="00391251" w:rsidRPr="00811512">
        <w:rPr>
          <w:rFonts w:ascii="ＭＳ ゴシック" w:eastAsia="ＭＳ ゴシック" w:hAnsi="ＭＳ ゴシック" w:hint="eastAsia"/>
        </w:rPr>
        <w:t>要配慮者の家で集まると具体的に話がしやす</w:t>
      </w:r>
      <w:r w:rsidR="00AB1091" w:rsidRPr="00811512">
        <w:rPr>
          <w:rFonts w:ascii="ＭＳ ゴシック" w:eastAsia="ＭＳ ゴシック" w:hAnsi="ＭＳ ゴシック" w:hint="eastAsia"/>
        </w:rPr>
        <w:t>いで</w:t>
      </w:r>
      <w:r w:rsidR="00391251" w:rsidRPr="00811512">
        <w:rPr>
          <w:rFonts w:ascii="ＭＳ ゴシック" w:eastAsia="ＭＳ ゴシック" w:hAnsi="ＭＳ ゴシック" w:hint="eastAsia"/>
        </w:rPr>
        <w:t>すが、公民館</w:t>
      </w:r>
      <w:r w:rsidR="0043405D" w:rsidRPr="00811512">
        <w:rPr>
          <w:rFonts w:ascii="ＭＳ ゴシック" w:eastAsia="ＭＳ ゴシック" w:hAnsi="ＭＳ ゴシック" w:hint="eastAsia"/>
        </w:rPr>
        <w:t>等</w:t>
      </w:r>
      <w:r w:rsidR="00391251" w:rsidRPr="00811512">
        <w:rPr>
          <w:rFonts w:ascii="ＭＳ ゴシック" w:eastAsia="ＭＳ ゴシック" w:hAnsi="ＭＳ ゴシック" w:hint="eastAsia"/>
        </w:rPr>
        <w:t>も全員が集まりやすい利点があります。</w:t>
      </w:r>
    </w:p>
    <w:p w14:paraId="438A3A41" w14:textId="08216C64" w:rsidR="00ED6B84" w:rsidRPr="00811512" w:rsidRDefault="00ED6B84" w:rsidP="00E17C44">
      <w:pPr>
        <w:rPr>
          <w:rFonts w:ascii="ＭＳ ゴシック" w:eastAsia="ＭＳ ゴシック" w:hAnsi="ＭＳ ゴシック"/>
        </w:rPr>
      </w:pPr>
      <w:r w:rsidRPr="00811512">
        <w:rPr>
          <w:rFonts w:ascii="ＭＳ ゴシック" w:eastAsia="ＭＳ ゴシック" w:hAnsi="ＭＳ ゴシック" w:hint="eastAsia"/>
        </w:rPr>
        <w:t>・介助者や手話通訳者の手配</w:t>
      </w:r>
      <w:r w:rsidR="00CB13D7" w:rsidRPr="00811512">
        <w:rPr>
          <w:rFonts w:ascii="ＭＳ ゴシック" w:eastAsia="ＭＳ ゴシック" w:hAnsi="ＭＳ ゴシック" w:hint="eastAsia"/>
        </w:rPr>
        <w:t>は</w:t>
      </w:r>
      <w:r w:rsidRPr="00811512">
        <w:rPr>
          <w:rFonts w:ascii="ＭＳ ゴシック" w:eastAsia="ＭＳ ゴシック" w:hAnsi="ＭＳ ゴシック" w:hint="eastAsia"/>
        </w:rPr>
        <w:t>、要配慮者に依頼</w:t>
      </w:r>
      <w:r w:rsidR="00CB13D7" w:rsidRPr="00811512">
        <w:rPr>
          <w:rFonts w:ascii="ＭＳ ゴシック" w:eastAsia="ＭＳ ゴシック" w:hAnsi="ＭＳ ゴシック" w:hint="eastAsia"/>
        </w:rPr>
        <w:t>すると円滑です</w:t>
      </w:r>
      <w:r w:rsidRPr="00811512">
        <w:rPr>
          <w:rFonts w:ascii="ＭＳ ゴシック" w:eastAsia="ＭＳ ゴシック" w:hAnsi="ＭＳ ゴシック" w:hint="eastAsia"/>
        </w:rPr>
        <w:t>。</w:t>
      </w:r>
    </w:p>
    <w:p w14:paraId="4675F2B0" w14:textId="7C4D80D1" w:rsidR="00C8658A" w:rsidRPr="00811512" w:rsidRDefault="00C8658A" w:rsidP="00E17C44">
      <w:pPr>
        <w:rPr>
          <w:rFonts w:ascii="ＭＳ ゴシック" w:eastAsia="ＭＳ ゴシック" w:hAnsi="ＭＳ ゴシック"/>
        </w:rPr>
      </w:pPr>
      <w:r w:rsidRPr="00811512">
        <w:rPr>
          <w:rFonts w:ascii="ＭＳ ゴシック" w:eastAsia="ＭＳ ゴシック" w:hAnsi="ＭＳ ゴシック" w:hint="eastAsia"/>
        </w:rPr>
        <w:lastRenderedPageBreak/>
        <w:t>・会議の前に</w:t>
      </w:r>
      <w:r w:rsidR="00DF26DE">
        <w:rPr>
          <w:rFonts w:ascii="ＭＳ ゴシック" w:eastAsia="ＭＳ ゴシック" w:hAnsi="ＭＳ ゴシック" w:hint="eastAsia"/>
        </w:rPr>
        <w:t>、</w:t>
      </w:r>
      <w:r w:rsidRPr="00811512">
        <w:rPr>
          <w:rFonts w:ascii="ＭＳ ゴシック" w:eastAsia="ＭＳ ゴシック" w:hAnsi="ＭＳ ゴシック" w:hint="eastAsia"/>
        </w:rPr>
        <w:t>要配慮者と相談支援専門員で、「</w:t>
      </w:r>
      <w:r w:rsidR="00501B12" w:rsidRPr="000C2AC5">
        <w:rPr>
          <w:rFonts w:ascii="ＭＳ ゴシック" w:eastAsia="ＭＳ ゴシック" w:hAnsi="ＭＳ ゴシック" w:hint="eastAsia"/>
        </w:rPr>
        <w:t>自身の</w:t>
      </w:r>
      <w:r w:rsidRPr="000C2AC5">
        <w:rPr>
          <w:rFonts w:ascii="ＭＳ ゴシック" w:eastAsia="ＭＳ ゴシック" w:hAnsi="ＭＳ ゴシック" w:hint="eastAsia"/>
        </w:rPr>
        <w:t>災害リスク」「災害</w:t>
      </w:r>
      <w:r w:rsidRPr="00811512">
        <w:rPr>
          <w:rFonts w:ascii="ＭＳ ゴシック" w:eastAsia="ＭＳ ゴシック" w:hAnsi="ＭＳ ゴシック" w:hint="eastAsia"/>
        </w:rPr>
        <w:t>時にどこに避難するか（在宅避難も含む）」</w:t>
      </w:r>
      <w:r w:rsidR="00787005" w:rsidRPr="00811512">
        <w:rPr>
          <w:rFonts w:ascii="ＭＳ ゴシック" w:eastAsia="ＭＳ ゴシック" w:hAnsi="ＭＳ ゴシック" w:hint="eastAsia"/>
        </w:rPr>
        <w:t>「災害時に連絡する相手」</w:t>
      </w:r>
      <w:r w:rsidRPr="00811512">
        <w:rPr>
          <w:rFonts w:ascii="ＭＳ ゴシック" w:eastAsia="ＭＳ ゴシック" w:hAnsi="ＭＳ ゴシック" w:hint="eastAsia"/>
        </w:rPr>
        <w:t>「災害が起こったら心配なこと」を相談しておきます。</w:t>
      </w:r>
    </w:p>
    <w:p w14:paraId="7B290686" w14:textId="45D24922" w:rsidR="00C8658A" w:rsidRPr="000C2AC5" w:rsidRDefault="00C8658A" w:rsidP="00E17C44">
      <w:pPr>
        <w:rPr>
          <w:rFonts w:ascii="ＭＳ ゴシック" w:eastAsia="ＭＳ ゴシック" w:hAnsi="ＭＳ ゴシック"/>
        </w:rPr>
      </w:pPr>
      <w:r w:rsidRPr="00811512">
        <w:rPr>
          <w:rFonts w:ascii="ＭＳ ゴシック" w:eastAsia="ＭＳ ゴシック" w:hAnsi="ＭＳ ゴシック" w:hint="eastAsia"/>
        </w:rPr>
        <w:t>・</w:t>
      </w:r>
      <w:r w:rsidR="00DF26DE" w:rsidRPr="000C2AC5">
        <w:rPr>
          <w:rFonts w:ascii="ＭＳ ゴシック" w:eastAsia="ＭＳ ゴシック" w:hAnsi="ＭＳ ゴシック" w:hint="eastAsia"/>
        </w:rPr>
        <w:t>1</w:t>
      </w:r>
      <w:r w:rsidR="001E5D77" w:rsidRPr="000C2AC5">
        <w:rPr>
          <w:rFonts w:ascii="ＭＳ ゴシック" w:eastAsia="ＭＳ ゴシック" w:hAnsi="ＭＳ ゴシック" w:hint="eastAsia"/>
        </w:rPr>
        <w:t>回目</w:t>
      </w:r>
      <w:r w:rsidR="00501B12" w:rsidRPr="000C2AC5">
        <w:rPr>
          <w:rFonts w:ascii="ＭＳ ゴシック" w:eastAsia="ＭＳ ゴシック" w:hAnsi="ＭＳ ゴシック" w:hint="eastAsia"/>
        </w:rPr>
        <w:t>の調整会議で</w:t>
      </w:r>
      <w:r w:rsidR="00015096" w:rsidRPr="00825072">
        <w:rPr>
          <w:rFonts w:ascii="ＭＳ ゴシック" w:eastAsia="ＭＳ ゴシック" w:hAnsi="ＭＳ ゴシック" w:hint="eastAsia"/>
        </w:rPr>
        <w:t>は</w:t>
      </w:r>
      <w:r w:rsidR="00501B12" w:rsidRPr="00825072">
        <w:rPr>
          <w:rFonts w:ascii="ＭＳ ゴシック" w:eastAsia="ＭＳ ゴシック" w:hAnsi="ＭＳ ゴシック" w:hint="eastAsia"/>
        </w:rPr>
        <w:t>、</w:t>
      </w:r>
      <w:r w:rsidRPr="000C2AC5">
        <w:rPr>
          <w:rFonts w:ascii="ＭＳ ゴシック" w:eastAsia="ＭＳ ゴシック" w:hAnsi="ＭＳ ゴシック" w:hint="eastAsia"/>
        </w:rPr>
        <w:t>自己紹介の後、</w:t>
      </w:r>
      <w:r w:rsidR="00AB1091" w:rsidRPr="000C2AC5">
        <w:rPr>
          <w:rFonts w:ascii="ＭＳ ゴシック" w:eastAsia="ＭＳ ゴシック" w:hAnsi="ＭＳ ゴシック" w:hint="eastAsia"/>
        </w:rPr>
        <w:t>災害準備についての意識</w:t>
      </w:r>
      <w:r w:rsidR="00787005" w:rsidRPr="000C2AC5">
        <w:rPr>
          <w:rFonts w:ascii="ＭＳ ゴシック" w:eastAsia="ＭＳ ゴシック" w:hAnsi="ＭＳ ゴシック" w:hint="eastAsia"/>
        </w:rPr>
        <w:t>を</w:t>
      </w:r>
      <w:r w:rsidR="00AB1091" w:rsidRPr="000C2AC5">
        <w:rPr>
          <w:rFonts w:ascii="ＭＳ ゴシック" w:eastAsia="ＭＳ ゴシック" w:hAnsi="ＭＳ ゴシック" w:hint="eastAsia"/>
        </w:rPr>
        <w:t>共有します。</w:t>
      </w:r>
      <w:r w:rsidR="00DF26DE" w:rsidRPr="000C2AC5">
        <w:rPr>
          <w:rFonts w:ascii="ＭＳ ゴシック" w:eastAsia="ＭＳ ゴシック" w:hAnsi="ＭＳ ゴシック" w:hint="eastAsia"/>
        </w:rPr>
        <w:t>ＤＶＤ</w:t>
      </w:r>
      <w:r w:rsidR="001E5D77" w:rsidRPr="000C2AC5">
        <w:rPr>
          <w:rFonts w:ascii="ＭＳ ゴシック" w:eastAsia="ＭＳ ゴシック" w:hAnsi="ＭＳ ゴシック" w:hint="eastAsia"/>
        </w:rPr>
        <w:t>を見ていな</w:t>
      </w:r>
      <w:r w:rsidR="004C18B2" w:rsidRPr="000C2AC5">
        <w:rPr>
          <w:rFonts w:ascii="ＭＳ ゴシック" w:eastAsia="ＭＳ ゴシック" w:hAnsi="ＭＳ ゴシック" w:hint="eastAsia"/>
        </w:rPr>
        <w:t>ければ</w:t>
      </w:r>
      <w:r w:rsidR="001E5D77" w:rsidRPr="000C2AC5">
        <w:rPr>
          <w:rFonts w:ascii="ＭＳ ゴシック" w:eastAsia="ＭＳ ゴシック" w:hAnsi="ＭＳ ゴシック" w:hint="eastAsia"/>
        </w:rPr>
        <w:t>最初に視聴します。</w:t>
      </w:r>
    </w:p>
    <w:p w14:paraId="4F2B881C" w14:textId="5D8FDBE8" w:rsidR="00C8658A" w:rsidRPr="000C2AC5" w:rsidRDefault="00C8658A" w:rsidP="00E17C44">
      <w:pPr>
        <w:rPr>
          <w:rFonts w:ascii="ＭＳ ゴシック" w:eastAsia="ＭＳ ゴシック" w:hAnsi="ＭＳ ゴシック"/>
        </w:rPr>
      </w:pPr>
      <w:r w:rsidRPr="000C2AC5">
        <w:rPr>
          <w:rFonts w:ascii="ＭＳ ゴシック" w:eastAsia="ＭＳ ゴシック" w:hAnsi="ＭＳ ゴシック" w:hint="eastAsia"/>
        </w:rPr>
        <w:t>・</w:t>
      </w:r>
      <w:r w:rsidR="00B50A9F" w:rsidRPr="000C2AC5">
        <w:rPr>
          <w:rFonts w:ascii="ＭＳ ゴシック" w:eastAsia="ＭＳ ゴシック" w:hAnsi="ＭＳ ゴシック" w:hint="eastAsia"/>
        </w:rPr>
        <w:t>相談支援専門員から</w:t>
      </w:r>
      <w:r w:rsidR="00F42C52" w:rsidRPr="000C2AC5">
        <w:rPr>
          <w:rFonts w:ascii="ＭＳ ゴシック" w:eastAsia="ＭＳ ゴシック" w:hAnsi="ＭＳ ゴシック" w:hint="eastAsia"/>
        </w:rPr>
        <w:t>、要配慮者と事前に相談した</w:t>
      </w:r>
      <w:r w:rsidR="00015096" w:rsidRPr="000C2AC5">
        <w:rPr>
          <w:rFonts w:ascii="ＭＳ ゴシック" w:eastAsia="ＭＳ ゴシック" w:hAnsi="ＭＳ ゴシック" w:hint="eastAsia"/>
        </w:rPr>
        <w:t>内容</w:t>
      </w:r>
      <w:r w:rsidR="007103D8" w:rsidRPr="000C2AC5">
        <w:rPr>
          <w:rFonts w:ascii="ＭＳ ゴシック" w:eastAsia="ＭＳ ゴシック" w:hAnsi="ＭＳ ゴシック" w:hint="eastAsia"/>
        </w:rPr>
        <w:t>を</w:t>
      </w:r>
      <w:r w:rsidR="00015096" w:rsidRPr="000C2AC5">
        <w:rPr>
          <w:rFonts w:ascii="ＭＳ ゴシック" w:eastAsia="ＭＳ ゴシック" w:hAnsi="ＭＳ ゴシック" w:hint="eastAsia"/>
        </w:rPr>
        <w:t>他の参加者に</w:t>
      </w:r>
      <w:r w:rsidR="009D345C" w:rsidRPr="000C2AC5">
        <w:rPr>
          <w:rFonts w:ascii="ＭＳ ゴシック" w:eastAsia="ＭＳ ゴシック" w:hAnsi="ＭＳ ゴシック" w:hint="eastAsia"/>
        </w:rPr>
        <w:t>紹介し</w:t>
      </w:r>
      <w:r w:rsidR="007103D8" w:rsidRPr="000C2AC5">
        <w:rPr>
          <w:rFonts w:ascii="ＭＳ ゴシック" w:eastAsia="ＭＳ ゴシック" w:hAnsi="ＭＳ ゴシック" w:hint="eastAsia"/>
        </w:rPr>
        <w:t>ます。</w:t>
      </w:r>
    </w:p>
    <w:p w14:paraId="1612B8A1" w14:textId="7FA9828C" w:rsidR="007103D8" w:rsidRPr="000C2AC5" w:rsidRDefault="007103D8" w:rsidP="00E17C44">
      <w:pPr>
        <w:rPr>
          <w:rFonts w:ascii="ＭＳ ゴシック" w:eastAsia="ＭＳ ゴシック" w:hAnsi="ＭＳ ゴシック"/>
        </w:rPr>
      </w:pPr>
      <w:r w:rsidRPr="000C2AC5">
        <w:rPr>
          <w:rFonts w:ascii="ＭＳ ゴシック" w:eastAsia="ＭＳ ゴシック" w:hAnsi="ＭＳ ゴシック" w:hint="eastAsia"/>
        </w:rPr>
        <w:t>・</w:t>
      </w:r>
      <w:r w:rsidR="00CB7600" w:rsidRPr="000C2AC5">
        <w:rPr>
          <w:rFonts w:ascii="ＭＳ ゴシック" w:eastAsia="ＭＳ ゴシック" w:hAnsi="ＭＳ ゴシック" w:hint="eastAsia"/>
        </w:rPr>
        <w:t>計画の作成は、</w:t>
      </w:r>
      <w:r w:rsidRPr="000C2AC5">
        <w:rPr>
          <w:rFonts w:ascii="ＭＳ ゴシック" w:eastAsia="ＭＳ ゴシック" w:hAnsi="ＭＳ ゴシック" w:hint="eastAsia"/>
        </w:rPr>
        <w:t>前ページの「</w:t>
      </w:r>
      <w:r w:rsidR="00DF26DE" w:rsidRPr="000C2AC5">
        <w:rPr>
          <w:rFonts w:ascii="ＭＳ ゴシック" w:eastAsia="ＭＳ ゴシック" w:hAnsi="ＭＳ ゴシック" w:hint="eastAsia"/>
        </w:rPr>
        <w:t>避難行動について考える</w:t>
      </w:r>
      <w:r w:rsidRPr="000C2AC5">
        <w:rPr>
          <w:rFonts w:ascii="ＭＳ ゴシック" w:eastAsia="ＭＳ ゴシック" w:hAnsi="ＭＳ ゴシック" w:hint="eastAsia"/>
        </w:rPr>
        <w:t>」</w:t>
      </w:r>
      <w:r w:rsidR="00B843CD" w:rsidRPr="000C2AC5">
        <w:rPr>
          <w:rFonts w:ascii="ＭＳ ゴシック" w:eastAsia="ＭＳ ゴシック" w:hAnsi="ＭＳ ゴシック" w:hint="eastAsia"/>
        </w:rPr>
        <w:t>（P1）</w:t>
      </w:r>
      <w:r w:rsidRPr="000C2AC5">
        <w:rPr>
          <w:rFonts w:ascii="ＭＳ ゴシック" w:eastAsia="ＭＳ ゴシック" w:hAnsi="ＭＳ ゴシック" w:hint="eastAsia"/>
        </w:rPr>
        <w:t>の項目について</w:t>
      </w:r>
      <w:r w:rsidR="004F199A" w:rsidRPr="000C2AC5">
        <w:rPr>
          <w:rFonts w:ascii="ＭＳ ゴシック" w:eastAsia="ＭＳ ゴシック" w:hAnsi="ＭＳ ゴシック" w:hint="eastAsia"/>
        </w:rPr>
        <w:t>できるところから進めます。最初から</w:t>
      </w:r>
      <w:r w:rsidR="00951DB1" w:rsidRPr="000C2AC5">
        <w:rPr>
          <w:rFonts w:ascii="ＭＳ ゴシック" w:eastAsia="ＭＳ ゴシック" w:hAnsi="ＭＳ ゴシック" w:hint="eastAsia"/>
        </w:rPr>
        <w:t>全て</w:t>
      </w:r>
      <w:r w:rsidR="004F199A" w:rsidRPr="000C2AC5">
        <w:rPr>
          <w:rFonts w:ascii="ＭＳ ゴシック" w:eastAsia="ＭＳ ゴシック" w:hAnsi="ＭＳ ゴシック" w:hint="eastAsia"/>
        </w:rPr>
        <w:t>を話すのは抵抗がある場合が多いので、解決</w:t>
      </w:r>
      <w:r w:rsidR="00F42C52" w:rsidRPr="000C2AC5">
        <w:rPr>
          <w:rFonts w:ascii="ＭＳ ゴシック" w:eastAsia="ＭＳ ゴシック" w:hAnsi="ＭＳ ゴシック" w:hint="eastAsia"/>
        </w:rPr>
        <w:t>しやすい話題から</w:t>
      </w:r>
      <w:r w:rsidR="00A55CB2" w:rsidRPr="000C2AC5">
        <w:rPr>
          <w:rFonts w:ascii="ＭＳ ゴシック" w:eastAsia="ＭＳ ゴシック" w:hAnsi="ＭＳ ゴシック" w:hint="eastAsia"/>
        </w:rPr>
        <w:t>取</w:t>
      </w:r>
      <w:r w:rsidR="00DF26DE" w:rsidRPr="000C2AC5">
        <w:rPr>
          <w:rFonts w:ascii="ＭＳ ゴシック" w:eastAsia="ＭＳ ゴシック" w:hAnsi="ＭＳ ゴシック" w:hint="eastAsia"/>
        </w:rPr>
        <w:t>り</w:t>
      </w:r>
      <w:r w:rsidR="00A55CB2" w:rsidRPr="000C2AC5">
        <w:rPr>
          <w:rFonts w:ascii="ＭＳ ゴシック" w:eastAsia="ＭＳ ゴシック" w:hAnsi="ＭＳ ゴシック" w:hint="eastAsia"/>
        </w:rPr>
        <w:t>組み</w:t>
      </w:r>
      <w:r w:rsidR="00F42C52" w:rsidRPr="000C2AC5">
        <w:rPr>
          <w:rFonts w:ascii="ＭＳ ゴシック" w:eastAsia="ＭＳ ゴシック" w:hAnsi="ＭＳ ゴシック" w:hint="eastAsia"/>
        </w:rPr>
        <w:t>ます</w:t>
      </w:r>
      <w:r w:rsidR="004F199A" w:rsidRPr="000C2AC5">
        <w:rPr>
          <w:rFonts w:ascii="ＭＳ ゴシック" w:eastAsia="ＭＳ ゴシック" w:hAnsi="ＭＳ ゴシック" w:hint="eastAsia"/>
        </w:rPr>
        <w:t>。</w:t>
      </w:r>
    </w:p>
    <w:p w14:paraId="74B07556" w14:textId="3581CD88" w:rsidR="004F199A" w:rsidRPr="000C2AC5" w:rsidRDefault="004F199A" w:rsidP="00E17C44">
      <w:pPr>
        <w:rPr>
          <w:rFonts w:ascii="ＭＳ ゴシック" w:eastAsia="ＭＳ ゴシック" w:hAnsi="ＭＳ ゴシック"/>
        </w:rPr>
      </w:pPr>
      <w:r w:rsidRPr="000C2AC5">
        <w:rPr>
          <w:rFonts w:ascii="ＭＳ ゴシック" w:eastAsia="ＭＳ ゴシック" w:hAnsi="ＭＳ ゴシック" w:hint="eastAsia"/>
        </w:rPr>
        <w:t>・</w:t>
      </w:r>
      <w:r w:rsidR="00DF26DE" w:rsidRPr="000C2AC5">
        <w:rPr>
          <w:rFonts w:ascii="ＭＳ ゴシック" w:eastAsia="ＭＳ ゴシック" w:hAnsi="ＭＳ ゴシック" w:hint="eastAsia"/>
        </w:rPr>
        <w:t>2</w:t>
      </w:r>
      <w:r w:rsidRPr="000C2AC5">
        <w:rPr>
          <w:rFonts w:ascii="ＭＳ ゴシック" w:eastAsia="ＭＳ ゴシック" w:hAnsi="ＭＳ ゴシック" w:hint="eastAsia"/>
        </w:rPr>
        <w:t>回目</w:t>
      </w:r>
      <w:r w:rsidR="009E76E4" w:rsidRPr="000C2AC5">
        <w:rPr>
          <w:rFonts w:ascii="ＭＳ ゴシック" w:eastAsia="ＭＳ ゴシック" w:hAnsi="ＭＳ ゴシック" w:hint="eastAsia"/>
        </w:rPr>
        <w:t>の調整会議では</w:t>
      </w:r>
      <w:r w:rsidRPr="000C2AC5">
        <w:rPr>
          <w:rFonts w:ascii="ＭＳ ゴシック" w:eastAsia="ＭＳ ゴシック" w:hAnsi="ＭＳ ゴシック" w:hint="eastAsia"/>
        </w:rPr>
        <w:t>、自宅から</w:t>
      </w:r>
      <w:r w:rsidR="009F50F7" w:rsidRPr="000C2AC5">
        <w:rPr>
          <w:rFonts w:ascii="ＭＳ ゴシック" w:eastAsia="ＭＳ ゴシック" w:hAnsi="ＭＳ ゴシック" w:hint="eastAsia"/>
        </w:rPr>
        <w:t>近隣の</w:t>
      </w:r>
      <w:r w:rsidRPr="000C2AC5">
        <w:rPr>
          <w:rFonts w:ascii="ＭＳ ゴシック" w:eastAsia="ＭＳ ゴシック" w:hAnsi="ＭＳ ゴシック" w:hint="eastAsia"/>
        </w:rPr>
        <w:t>避難場所に</w:t>
      </w:r>
      <w:r w:rsidR="009C75F0" w:rsidRPr="000C2AC5">
        <w:rPr>
          <w:rFonts w:ascii="ＭＳ ゴシック" w:eastAsia="ＭＳ ゴシック" w:hAnsi="ＭＳ ゴシック" w:hint="eastAsia"/>
        </w:rPr>
        <w:t>一緒に</w:t>
      </w:r>
      <w:r w:rsidRPr="000C2AC5">
        <w:rPr>
          <w:rFonts w:ascii="ＭＳ ゴシック" w:eastAsia="ＭＳ ゴシック" w:hAnsi="ＭＳ ゴシック" w:hint="eastAsia"/>
        </w:rPr>
        <w:t>移動して、経路と避難所の環境確認をします。</w:t>
      </w:r>
      <w:r w:rsidR="00CB7600" w:rsidRPr="000C2AC5">
        <w:rPr>
          <w:rFonts w:ascii="ＭＳ ゴシック" w:eastAsia="ＭＳ ゴシック" w:hAnsi="ＭＳ ゴシック" w:hint="eastAsia"/>
        </w:rPr>
        <w:t>避難所の確認は、複数の要配慮者と関係者と合同で行うのも効率的です</w:t>
      </w:r>
      <w:r w:rsidR="0058154E" w:rsidRPr="000C2AC5">
        <w:rPr>
          <w:rFonts w:ascii="ＭＳ ゴシック" w:eastAsia="ＭＳ ゴシック" w:hAnsi="ＭＳ ゴシック" w:hint="eastAsia"/>
        </w:rPr>
        <w:t>。</w:t>
      </w:r>
    </w:p>
    <w:p w14:paraId="7A9B5C1C" w14:textId="121625C3" w:rsidR="007103D8" w:rsidRPr="00811512" w:rsidRDefault="004F199A" w:rsidP="00E17C44">
      <w:pPr>
        <w:rPr>
          <w:rFonts w:ascii="ＭＳ ゴシック" w:eastAsia="ＭＳ ゴシック" w:hAnsi="ＭＳ ゴシック"/>
        </w:rPr>
      </w:pPr>
      <w:r w:rsidRPr="000C2AC5">
        <w:rPr>
          <w:rFonts w:ascii="ＭＳ ゴシック" w:eastAsia="ＭＳ ゴシック" w:hAnsi="ＭＳ ゴシック" w:hint="eastAsia"/>
        </w:rPr>
        <w:t>・</w:t>
      </w:r>
      <w:r w:rsidR="0043405D" w:rsidRPr="000C2AC5">
        <w:rPr>
          <w:rFonts w:ascii="ＭＳ ゴシック" w:eastAsia="ＭＳ ゴシック" w:hAnsi="ＭＳ ゴシック" w:hint="eastAsia"/>
        </w:rPr>
        <w:t>3回目</w:t>
      </w:r>
      <w:r w:rsidR="009E76E4" w:rsidRPr="000C2AC5">
        <w:rPr>
          <w:rFonts w:ascii="ＭＳ ゴシック" w:eastAsia="ＭＳ ゴシック" w:hAnsi="ＭＳ ゴシック" w:hint="eastAsia"/>
        </w:rPr>
        <w:t>の調整会議では</w:t>
      </w:r>
      <w:r w:rsidR="0043405D" w:rsidRPr="000C2AC5">
        <w:rPr>
          <w:rFonts w:ascii="ＭＳ ゴシック" w:eastAsia="ＭＳ ゴシック" w:hAnsi="ＭＳ ゴシック" w:hint="eastAsia"/>
        </w:rPr>
        <w:t>、</w:t>
      </w:r>
      <w:r w:rsidRPr="000C2AC5">
        <w:rPr>
          <w:rFonts w:ascii="ＭＳ ゴシック" w:eastAsia="ＭＳ ゴシック" w:hAnsi="ＭＳ ゴシック" w:hint="eastAsia"/>
        </w:rPr>
        <w:t>相談支</w:t>
      </w:r>
      <w:r w:rsidRPr="00811512">
        <w:rPr>
          <w:rFonts w:ascii="ＭＳ ゴシック" w:eastAsia="ＭＳ ゴシック" w:hAnsi="ＭＳ ゴシック" w:hint="eastAsia"/>
        </w:rPr>
        <w:t>援専門員は1回目と2回目の結果を</w:t>
      </w:r>
      <w:r w:rsidR="001918DD">
        <w:rPr>
          <w:rFonts w:ascii="ＭＳ ゴシック" w:eastAsia="ＭＳ ゴシック" w:hAnsi="ＭＳ ゴシック" w:hint="eastAsia"/>
        </w:rPr>
        <w:t>「</w:t>
      </w:r>
      <w:r w:rsidR="00AD6211">
        <w:rPr>
          <w:rFonts w:ascii="ＭＳ ゴシック" w:eastAsia="ＭＳ ゴシック" w:hAnsi="ＭＳ ゴシック" w:hint="eastAsia"/>
        </w:rPr>
        <w:t>避難</w:t>
      </w:r>
      <w:r w:rsidR="001918DD">
        <w:rPr>
          <w:rFonts w:ascii="ＭＳ ゴシック" w:eastAsia="ＭＳ ゴシック" w:hAnsi="ＭＳ ゴシック" w:hint="eastAsia"/>
        </w:rPr>
        <w:t>行動について</w:t>
      </w:r>
      <w:r w:rsidR="00B843CD">
        <w:rPr>
          <w:rFonts w:ascii="ＭＳ ゴシック" w:eastAsia="ＭＳ ゴシック" w:hAnsi="ＭＳ ゴシック" w:hint="eastAsia"/>
        </w:rPr>
        <w:t>考える</w:t>
      </w:r>
      <w:r w:rsidR="001918DD">
        <w:rPr>
          <w:rFonts w:ascii="ＭＳ ゴシック" w:eastAsia="ＭＳ ゴシック" w:hAnsi="ＭＳ ゴシック" w:hint="eastAsia"/>
        </w:rPr>
        <w:t>」</w:t>
      </w:r>
      <w:r w:rsidR="00B843CD">
        <w:rPr>
          <w:rFonts w:ascii="ＭＳ ゴシック" w:eastAsia="ＭＳ ゴシック" w:hAnsi="ＭＳ ゴシック" w:hint="eastAsia"/>
        </w:rPr>
        <w:t>（P1）</w:t>
      </w:r>
      <w:r w:rsidRPr="00811512">
        <w:rPr>
          <w:rFonts w:ascii="ＭＳ ゴシック" w:eastAsia="ＭＳ ゴシック" w:hAnsi="ＭＳ ゴシック" w:hint="eastAsia"/>
        </w:rPr>
        <w:t>の</w:t>
      </w:r>
      <w:r w:rsidR="009C75F0" w:rsidRPr="00811512">
        <w:rPr>
          <w:rFonts w:ascii="ＭＳ ゴシック" w:eastAsia="ＭＳ ゴシック" w:hAnsi="ＭＳ ゴシック" w:hint="eastAsia"/>
        </w:rPr>
        <w:t>枠</w:t>
      </w:r>
      <w:r w:rsidRPr="00811512">
        <w:rPr>
          <w:rFonts w:ascii="ＭＳ ゴシック" w:eastAsia="ＭＳ ゴシック" w:hAnsi="ＭＳ ゴシック" w:hint="eastAsia"/>
        </w:rPr>
        <w:t>に書き込んで、要配慮者および関係者</w:t>
      </w:r>
      <w:r w:rsidR="00CB7600" w:rsidRPr="00811512">
        <w:rPr>
          <w:rFonts w:ascii="ＭＳ ゴシック" w:eastAsia="ＭＳ ゴシック" w:hAnsi="ＭＳ ゴシック" w:hint="eastAsia"/>
        </w:rPr>
        <w:t>に示し、</w:t>
      </w:r>
      <w:r w:rsidRPr="00811512">
        <w:rPr>
          <w:rFonts w:ascii="ＭＳ ゴシック" w:eastAsia="ＭＳ ゴシック" w:hAnsi="ＭＳ ゴシック" w:hint="eastAsia"/>
        </w:rPr>
        <w:t>残った課題の解決策を相談</w:t>
      </w:r>
      <w:r w:rsidR="001839DC" w:rsidRPr="00811512">
        <w:rPr>
          <w:rFonts w:ascii="ＭＳ ゴシック" w:eastAsia="ＭＳ ゴシック" w:hAnsi="ＭＳ ゴシック" w:hint="eastAsia"/>
        </w:rPr>
        <w:t>します。</w:t>
      </w:r>
      <w:r w:rsidR="003A53DE" w:rsidRPr="00811512">
        <w:rPr>
          <w:rFonts w:ascii="ＭＳ ゴシック" w:eastAsia="ＭＳ ゴシック" w:hAnsi="ＭＳ ゴシック" w:hint="eastAsia"/>
        </w:rPr>
        <w:t>話し合った内容</w:t>
      </w:r>
      <w:r w:rsidR="002E5FFE" w:rsidRPr="00811512">
        <w:rPr>
          <w:rFonts w:ascii="ＭＳ ゴシック" w:eastAsia="ＭＳ ゴシック" w:hAnsi="ＭＳ ゴシック" w:hint="eastAsia"/>
        </w:rPr>
        <w:t>は忘れがち</w:t>
      </w:r>
      <w:r w:rsidR="00B843CD">
        <w:rPr>
          <w:rFonts w:ascii="ＭＳ ゴシック" w:eastAsia="ＭＳ ゴシック" w:hAnsi="ＭＳ ゴシック" w:hint="eastAsia"/>
        </w:rPr>
        <w:t>に</w:t>
      </w:r>
      <w:r w:rsidR="002E5FFE" w:rsidRPr="00811512">
        <w:rPr>
          <w:rFonts w:ascii="ＭＳ ゴシック" w:eastAsia="ＭＳ ゴシック" w:hAnsi="ＭＳ ゴシック" w:hint="eastAsia"/>
        </w:rPr>
        <w:t>な</w:t>
      </w:r>
      <w:r w:rsidR="00B843CD">
        <w:rPr>
          <w:rFonts w:ascii="ＭＳ ゴシック" w:eastAsia="ＭＳ ゴシック" w:hAnsi="ＭＳ ゴシック" w:hint="eastAsia"/>
        </w:rPr>
        <w:t>る</w:t>
      </w:r>
      <w:r w:rsidR="002E5FFE" w:rsidRPr="00811512">
        <w:rPr>
          <w:rFonts w:ascii="ＭＳ ゴシック" w:eastAsia="ＭＳ ゴシック" w:hAnsi="ＭＳ ゴシック" w:hint="eastAsia"/>
        </w:rPr>
        <w:t>ので、</w:t>
      </w:r>
      <w:r w:rsidR="003A53DE" w:rsidRPr="00811512">
        <w:rPr>
          <w:rFonts w:ascii="ＭＳ ゴシック" w:eastAsia="ＭＳ ゴシック" w:hAnsi="ＭＳ ゴシック" w:hint="eastAsia"/>
        </w:rPr>
        <w:t>書き留めるのは重要です。</w:t>
      </w:r>
    </w:p>
    <w:p w14:paraId="70608FB5" w14:textId="10556C11" w:rsidR="009C75F0" w:rsidRPr="00811512" w:rsidRDefault="009C75F0" w:rsidP="00E17C44">
      <w:pPr>
        <w:rPr>
          <w:rFonts w:ascii="ＭＳ ゴシック" w:eastAsia="ＭＳ ゴシック" w:hAnsi="ＭＳ ゴシック"/>
          <w:color w:val="FF0000"/>
        </w:rPr>
      </w:pPr>
      <w:r w:rsidRPr="00811512">
        <w:rPr>
          <w:rFonts w:ascii="ＭＳ ゴシック" w:eastAsia="ＭＳ ゴシック" w:hAnsi="ＭＳ ゴシック" w:hint="eastAsia"/>
        </w:rPr>
        <w:t>・</w:t>
      </w:r>
      <w:r w:rsidR="0043405D" w:rsidRPr="00811512">
        <w:rPr>
          <w:rFonts w:ascii="ＭＳ ゴシック" w:eastAsia="ＭＳ ゴシック" w:hAnsi="ＭＳ ゴシック" w:hint="eastAsia"/>
        </w:rPr>
        <w:t>また、</w:t>
      </w:r>
      <w:r w:rsidRPr="00811512">
        <w:rPr>
          <w:rFonts w:ascii="ＭＳ ゴシック" w:eastAsia="ＭＳ ゴシック" w:hAnsi="ＭＳ ゴシック" w:hint="eastAsia"/>
        </w:rPr>
        <w:t>直近の防災訓練に要配慮者が役割を持って参加する方法を相談します。例えば毛布担架で運ばれる役割、</w:t>
      </w:r>
      <w:r w:rsidR="00DF26DE">
        <w:rPr>
          <w:rFonts w:ascii="ＭＳ ゴシック" w:eastAsia="ＭＳ ゴシック" w:hAnsi="ＭＳ ゴシック" w:hint="eastAsia"/>
        </w:rPr>
        <w:t>「直接</w:t>
      </w:r>
      <w:r w:rsidRPr="00DF26DE">
        <w:rPr>
          <w:rFonts w:ascii="ＭＳ ゴシック" w:eastAsia="ＭＳ ゴシック" w:hAnsi="ＭＳ ゴシック" w:hint="eastAsia"/>
        </w:rPr>
        <w:t>支援方法</w:t>
      </w:r>
      <w:r w:rsidR="00DF26DE">
        <w:rPr>
          <w:rFonts w:ascii="ＭＳ ゴシック" w:eastAsia="ＭＳ ゴシック" w:hAnsi="ＭＳ ゴシック" w:hint="eastAsia"/>
        </w:rPr>
        <w:t>」</w:t>
      </w:r>
      <w:r w:rsidR="00B843CD">
        <w:rPr>
          <w:rFonts w:ascii="ＭＳ ゴシック" w:eastAsia="ＭＳ ゴシック" w:hAnsi="ＭＳ ゴシック" w:hint="eastAsia"/>
        </w:rPr>
        <w:t>（P2）</w:t>
      </w:r>
      <w:r w:rsidR="00712863" w:rsidRPr="00DF26DE">
        <w:rPr>
          <w:rFonts w:ascii="ＭＳ ゴシック" w:eastAsia="ＭＳ ゴシック" w:hAnsi="ＭＳ ゴシック" w:hint="eastAsia"/>
        </w:rPr>
        <w:t>を参加者に</w:t>
      </w:r>
      <w:r w:rsidRPr="00DF26DE">
        <w:rPr>
          <w:rFonts w:ascii="ＭＳ ゴシック" w:eastAsia="ＭＳ ゴシック" w:hAnsi="ＭＳ ゴシック" w:hint="eastAsia"/>
        </w:rPr>
        <w:t>紹介</w:t>
      </w:r>
      <w:r w:rsidR="00712863" w:rsidRPr="00DF26DE">
        <w:rPr>
          <w:rFonts w:ascii="ＭＳ ゴシック" w:eastAsia="ＭＳ ゴシック" w:hAnsi="ＭＳ ゴシック" w:hint="eastAsia"/>
        </w:rPr>
        <w:t>すること</w:t>
      </w:r>
      <w:r w:rsidR="0043405D" w:rsidRPr="00DF26DE">
        <w:rPr>
          <w:rFonts w:ascii="ＭＳ ゴシック" w:eastAsia="ＭＳ ゴシック" w:hAnsi="ＭＳ ゴシック" w:hint="eastAsia"/>
        </w:rPr>
        <w:t>等</w:t>
      </w:r>
      <w:r w:rsidRPr="00DF26DE">
        <w:rPr>
          <w:rFonts w:ascii="ＭＳ ゴシック" w:eastAsia="ＭＳ ゴシック" w:hAnsi="ＭＳ ゴシック" w:hint="eastAsia"/>
        </w:rPr>
        <w:t>があ</w:t>
      </w:r>
      <w:r w:rsidRPr="00811512">
        <w:rPr>
          <w:rFonts w:ascii="ＭＳ ゴシック" w:eastAsia="ＭＳ ゴシック" w:hAnsi="ＭＳ ゴシック" w:hint="eastAsia"/>
        </w:rPr>
        <w:t>ります。</w:t>
      </w:r>
    </w:p>
    <w:p w14:paraId="42B188D9" w14:textId="381F7549" w:rsidR="00F22D86" w:rsidRDefault="00F22D86" w:rsidP="00E17C44">
      <w:pPr>
        <w:rPr>
          <w:rFonts w:ascii="ＭＳ ゴシック" w:eastAsia="ＭＳ ゴシック" w:hAnsi="ＭＳ ゴシック"/>
        </w:rPr>
      </w:pPr>
      <w:r w:rsidRPr="00811512">
        <w:rPr>
          <w:rFonts w:ascii="ＭＳ ゴシック" w:eastAsia="ＭＳ ゴシック" w:hAnsi="ＭＳ ゴシック" w:hint="eastAsia"/>
        </w:rPr>
        <w:t>・</w:t>
      </w:r>
      <w:r w:rsidR="00F96B04" w:rsidRPr="00811512">
        <w:rPr>
          <w:rFonts w:ascii="ＭＳ ゴシック" w:eastAsia="ＭＳ ゴシック" w:hAnsi="ＭＳ ゴシック" w:hint="eastAsia"/>
        </w:rPr>
        <w:t>毎年</w:t>
      </w:r>
      <w:r w:rsidR="00DF26DE">
        <w:rPr>
          <w:rFonts w:ascii="ＭＳ ゴシック" w:eastAsia="ＭＳ ゴシック" w:hAnsi="ＭＳ ゴシック" w:hint="eastAsia"/>
        </w:rPr>
        <w:t>1</w:t>
      </w:r>
      <w:r w:rsidR="00F96B04" w:rsidRPr="00811512">
        <w:rPr>
          <w:rFonts w:ascii="ＭＳ ゴシック" w:eastAsia="ＭＳ ゴシック" w:hAnsi="ＭＳ ゴシック" w:hint="eastAsia"/>
        </w:rPr>
        <w:t>回程度、地域の行事</w:t>
      </w:r>
      <w:r w:rsidR="0043405D" w:rsidRPr="00811512">
        <w:rPr>
          <w:rFonts w:ascii="ＭＳ ゴシック" w:eastAsia="ＭＳ ゴシック" w:hAnsi="ＭＳ ゴシック" w:hint="eastAsia"/>
        </w:rPr>
        <w:t>等</w:t>
      </w:r>
      <w:r w:rsidR="00F96B04" w:rsidRPr="00811512">
        <w:rPr>
          <w:rFonts w:ascii="ＭＳ ゴシック" w:eastAsia="ＭＳ ゴシック" w:hAnsi="ＭＳ ゴシック" w:hint="eastAsia"/>
        </w:rPr>
        <w:t>に参加しながら</w:t>
      </w:r>
      <w:r w:rsidR="0087388B" w:rsidRPr="00811512">
        <w:rPr>
          <w:rFonts w:ascii="ＭＳ ゴシック" w:eastAsia="ＭＳ ゴシック" w:hAnsi="ＭＳ ゴシック" w:hint="eastAsia"/>
        </w:rPr>
        <w:t>残った課題を見直し、</w:t>
      </w:r>
      <w:r w:rsidR="00F96B04" w:rsidRPr="00811512">
        <w:rPr>
          <w:rFonts w:ascii="ＭＳ ゴシック" w:eastAsia="ＭＳ ゴシック" w:hAnsi="ＭＳ ゴシック" w:hint="eastAsia"/>
        </w:rPr>
        <w:t>個別避難計画</w:t>
      </w:r>
      <w:r w:rsidR="0087388B" w:rsidRPr="00811512">
        <w:rPr>
          <w:rFonts w:ascii="ＭＳ ゴシック" w:eastAsia="ＭＳ ゴシック" w:hAnsi="ＭＳ ゴシック" w:hint="eastAsia"/>
        </w:rPr>
        <w:t>の完成を目指します。</w:t>
      </w:r>
    </w:p>
    <w:p w14:paraId="29E33256" w14:textId="717AE89D" w:rsidR="00B843CD" w:rsidRDefault="00B843CD" w:rsidP="00E17C44">
      <w:pPr>
        <w:rPr>
          <w:rFonts w:ascii="ＭＳ ゴシック" w:eastAsia="ＭＳ ゴシック" w:hAnsi="ＭＳ ゴシック"/>
        </w:rPr>
      </w:pPr>
      <w:r>
        <w:rPr>
          <w:rFonts w:ascii="ＭＳ ゴシック" w:eastAsia="ＭＳ ゴシック" w:hAnsi="ＭＳ ゴシック" w:hint="eastAsia"/>
        </w:rPr>
        <w:t>・更新した情報は、会議に集まった人と共有します。</w:t>
      </w:r>
    </w:p>
    <w:p w14:paraId="133AB923" w14:textId="4EDD2EFC" w:rsidR="000E2F83" w:rsidRDefault="000E2F83" w:rsidP="00E17C44">
      <w:pPr>
        <w:rPr>
          <w:rFonts w:ascii="ＭＳ ゴシック" w:eastAsia="ＭＳ ゴシック" w:hAnsi="ＭＳ ゴシック"/>
        </w:rPr>
      </w:pPr>
    </w:p>
    <w:p w14:paraId="16604707" w14:textId="56BE394E" w:rsidR="000E2F83" w:rsidRDefault="000E2F83" w:rsidP="00E17C44">
      <w:pPr>
        <w:rPr>
          <w:rFonts w:ascii="ＭＳ ゴシック" w:eastAsia="ＭＳ ゴシック" w:hAnsi="ＭＳ ゴシック"/>
        </w:rPr>
      </w:pPr>
      <w:r>
        <w:rPr>
          <w:rFonts w:ascii="ＭＳ ゴシック" w:eastAsia="ＭＳ ゴシック" w:hAnsi="ＭＳ ゴシック" w:hint="eastAsia"/>
        </w:rPr>
        <w:t>監修：長野保健医療大学 特任教授　医学博士・防災士　北村弥生</w:t>
      </w:r>
    </w:p>
    <w:p w14:paraId="5AA93A87" w14:textId="020EF33B" w:rsidR="000E2F83" w:rsidRDefault="000E2F83" w:rsidP="00E17C44">
      <w:pPr>
        <w:rPr>
          <w:rFonts w:ascii="ＭＳ ゴシック" w:eastAsia="ＭＳ ゴシック" w:hAnsi="ＭＳ ゴシック"/>
        </w:rPr>
      </w:pPr>
      <w:r>
        <w:rPr>
          <w:rFonts w:ascii="ＭＳ ゴシック" w:eastAsia="ＭＳ ゴシック" w:hAnsi="ＭＳ ゴシック" w:hint="eastAsia"/>
        </w:rPr>
        <w:t>企画・製作：東映株式会社 教育映像部</w:t>
      </w:r>
    </w:p>
    <w:p w14:paraId="1295BECE" w14:textId="5E4977F4" w:rsidR="000E2F83" w:rsidRPr="00811512" w:rsidRDefault="000E2F83" w:rsidP="00E17C44">
      <w:pPr>
        <w:rPr>
          <w:rFonts w:ascii="ＭＳ ゴシック" w:eastAsia="ＭＳ ゴシック" w:hAnsi="ＭＳ ゴシック" w:hint="eastAsia"/>
        </w:rPr>
      </w:pPr>
      <w:r>
        <w:rPr>
          <w:rFonts w:ascii="ＭＳ ゴシック" w:eastAsia="ＭＳ ゴシック" w:hAnsi="ＭＳ ゴシック" w:hint="eastAsia"/>
        </w:rPr>
        <w:t>発行：令和3</w:t>
      </w:r>
      <w:bookmarkStart w:id="0" w:name="_GoBack"/>
      <w:bookmarkEnd w:id="0"/>
      <w:r>
        <w:rPr>
          <w:rFonts w:ascii="ＭＳ ゴシック" w:eastAsia="ＭＳ ゴシック" w:hAnsi="ＭＳ ゴシック" w:hint="eastAsia"/>
        </w:rPr>
        <w:t>年</w:t>
      </w:r>
    </w:p>
    <w:p w14:paraId="52463B9E" w14:textId="08AD105E" w:rsidR="001839DC" w:rsidRDefault="001839DC" w:rsidP="00E17C44">
      <w:pPr>
        <w:rPr>
          <w:rFonts w:ascii="ＭＳ ゴシック" w:eastAsia="ＭＳ ゴシック" w:hAnsi="ＭＳ ゴシック"/>
        </w:rPr>
      </w:pPr>
    </w:p>
    <w:p w14:paraId="72599F51" w14:textId="77777777" w:rsidR="000E6BC9" w:rsidRPr="000E6BC9" w:rsidRDefault="000E6BC9" w:rsidP="00E17C44">
      <w:pPr>
        <w:rPr>
          <w:rFonts w:ascii="ＭＳ ゴシック" w:eastAsia="ＭＳ ゴシック" w:hAnsi="ＭＳ ゴシック"/>
        </w:rPr>
      </w:pPr>
    </w:p>
    <w:sectPr w:rsidR="000E6BC9" w:rsidRPr="000E6BC9" w:rsidSect="00D73D0E">
      <w:pgSz w:w="11906" w:h="16838"/>
      <w:pgMar w:top="1440" w:right="1080" w:bottom="1440" w:left="1080"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1164C" w16cex:dateUtc="2021-10-12T23:24:00Z"/>
  <w16cex:commentExtensible w16cex:durableId="25111661" w16cex:dateUtc="2021-10-12T23:25:00Z"/>
  <w16cex:commentExtensible w16cex:durableId="251116A1" w16cex:dateUtc="2021-10-12T23:26:00Z"/>
  <w16cex:commentExtensible w16cex:durableId="251116E3" w16cex:dateUtc="2021-10-12T23:27:00Z"/>
  <w16cex:commentExtensible w16cex:durableId="25111705" w16cex:dateUtc="2021-10-12T23:27:00Z"/>
  <w16cex:commentExtensible w16cex:durableId="2511170C" w16cex:dateUtc="2021-10-12T23:27:00Z"/>
  <w16cex:commentExtensible w16cex:durableId="2511171B" w16cex:dateUtc="2021-10-12T23:28:00Z"/>
  <w16cex:commentExtensible w16cex:durableId="2511172A" w16cex:dateUtc="2021-10-12T23:28:00Z"/>
  <w16cex:commentExtensible w16cex:durableId="25111733" w16cex:dateUtc="2021-10-12T23:28:00Z"/>
  <w16cex:commentExtensible w16cex:durableId="2511173B" w16cex:dateUtc="2021-10-12T23:2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847640" w14:textId="77777777" w:rsidR="00070F63" w:rsidRDefault="00070F63" w:rsidP="005A5C2D">
      <w:r>
        <w:separator/>
      </w:r>
    </w:p>
  </w:endnote>
  <w:endnote w:type="continuationSeparator" w:id="0">
    <w:p w14:paraId="7ED1E86D" w14:textId="77777777" w:rsidR="00070F63" w:rsidRDefault="00070F63" w:rsidP="005A5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E5AEE" w14:textId="77777777" w:rsidR="00070F63" w:rsidRDefault="00070F63" w:rsidP="005A5C2D">
      <w:r>
        <w:separator/>
      </w:r>
    </w:p>
  </w:footnote>
  <w:footnote w:type="continuationSeparator" w:id="0">
    <w:p w14:paraId="425FD112" w14:textId="77777777" w:rsidR="00070F63" w:rsidRDefault="00070F63" w:rsidP="005A5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5632C"/>
    <w:multiLevelType w:val="hybridMultilevel"/>
    <w:tmpl w:val="4F8E8692"/>
    <w:lvl w:ilvl="0" w:tplc="AC12A422">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514CC1"/>
    <w:multiLevelType w:val="hybridMultilevel"/>
    <w:tmpl w:val="1F00A4F6"/>
    <w:lvl w:ilvl="0" w:tplc="F1E0A158">
      <w:start w:val="4"/>
      <w:numFmt w:val="bullet"/>
      <w:lvlText w:val="■"/>
      <w:lvlJc w:val="left"/>
      <w:pPr>
        <w:ind w:left="360" w:hanging="360"/>
      </w:pPr>
      <w:rPr>
        <w:rFonts w:ascii="游ゴシック Medium" w:eastAsia="游ゴシック Medium" w:hAnsi="游ゴシック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885E96"/>
    <w:multiLevelType w:val="hybridMultilevel"/>
    <w:tmpl w:val="DC7C0AA6"/>
    <w:lvl w:ilvl="0" w:tplc="76541570">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F3B73BA"/>
    <w:multiLevelType w:val="hybridMultilevel"/>
    <w:tmpl w:val="C9488506"/>
    <w:lvl w:ilvl="0" w:tplc="CFE2A2E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C44"/>
    <w:rsid w:val="00001228"/>
    <w:rsid w:val="00003EDA"/>
    <w:rsid w:val="00012BF2"/>
    <w:rsid w:val="00015096"/>
    <w:rsid w:val="00020100"/>
    <w:rsid w:val="00021D5F"/>
    <w:rsid w:val="000413A4"/>
    <w:rsid w:val="0006776D"/>
    <w:rsid w:val="00070F63"/>
    <w:rsid w:val="000871F3"/>
    <w:rsid w:val="00093F69"/>
    <w:rsid w:val="00094FAE"/>
    <w:rsid w:val="000A1055"/>
    <w:rsid w:val="000A61E9"/>
    <w:rsid w:val="000B306D"/>
    <w:rsid w:val="000C2302"/>
    <w:rsid w:val="000C2AC5"/>
    <w:rsid w:val="000E2F83"/>
    <w:rsid w:val="000E6BC9"/>
    <w:rsid w:val="000F3BBF"/>
    <w:rsid w:val="001116BA"/>
    <w:rsid w:val="00126B20"/>
    <w:rsid w:val="001401A8"/>
    <w:rsid w:val="00171B2E"/>
    <w:rsid w:val="00177BAE"/>
    <w:rsid w:val="00181B66"/>
    <w:rsid w:val="001839DC"/>
    <w:rsid w:val="0018467A"/>
    <w:rsid w:val="00187DB2"/>
    <w:rsid w:val="001918DD"/>
    <w:rsid w:val="001C0432"/>
    <w:rsid w:val="001C3D9B"/>
    <w:rsid w:val="001C6C0A"/>
    <w:rsid w:val="001D0454"/>
    <w:rsid w:val="001D0FB8"/>
    <w:rsid w:val="001D5C4F"/>
    <w:rsid w:val="001E119F"/>
    <w:rsid w:val="001E39A8"/>
    <w:rsid w:val="001E5D77"/>
    <w:rsid w:val="001F340D"/>
    <w:rsid w:val="0020576B"/>
    <w:rsid w:val="0020710E"/>
    <w:rsid w:val="0021067B"/>
    <w:rsid w:val="00210D20"/>
    <w:rsid w:val="00212F30"/>
    <w:rsid w:val="00242325"/>
    <w:rsid w:val="00262B5A"/>
    <w:rsid w:val="00264A91"/>
    <w:rsid w:val="00265942"/>
    <w:rsid w:val="00291B3C"/>
    <w:rsid w:val="002A4AC5"/>
    <w:rsid w:val="002C772B"/>
    <w:rsid w:val="002E17C3"/>
    <w:rsid w:val="002E47B9"/>
    <w:rsid w:val="002E5FFE"/>
    <w:rsid w:val="002F701D"/>
    <w:rsid w:val="0030499E"/>
    <w:rsid w:val="00304D4A"/>
    <w:rsid w:val="00305235"/>
    <w:rsid w:val="003361B2"/>
    <w:rsid w:val="00367C14"/>
    <w:rsid w:val="00377423"/>
    <w:rsid w:val="003826E5"/>
    <w:rsid w:val="00390E6B"/>
    <w:rsid w:val="00391251"/>
    <w:rsid w:val="00391C6F"/>
    <w:rsid w:val="003A53DE"/>
    <w:rsid w:val="003C7C79"/>
    <w:rsid w:val="003D3DD3"/>
    <w:rsid w:val="003E5A6D"/>
    <w:rsid w:val="00404DC7"/>
    <w:rsid w:val="004116FA"/>
    <w:rsid w:val="00414840"/>
    <w:rsid w:val="0043405D"/>
    <w:rsid w:val="004853F4"/>
    <w:rsid w:val="00485470"/>
    <w:rsid w:val="00485CF1"/>
    <w:rsid w:val="0049597B"/>
    <w:rsid w:val="004B1E23"/>
    <w:rsid w:val="004C18B2"/>
    <w:rsid w:val="004C3F15"/>
    <w:rsid w:val="004E0780"/>
    <w:rsid w:val="004F199A"/>
    <w:rsid w:val="004F5A29"/>
    <w:rsid w:val="00500AD5"/>
    <w:rsid w:val="00501B12"/>
    <w:rsid w:val="00516C92"/>
    <w:rsid w:val="00521B36"/>
    <w:rsid w:val="00523820"/>
    <w:rsid w:val="005238B1"/>
    <w:rsid w:val="00523D89"/>
    <w:rsid w:val="0052782C"/>
    <w:rsid w:val="00532501"/>
    <w:rsid w:val="00560101"/>
    <w:rsid w:val="00570B47"/>
    <w:rsid w:val="0058154E"/>
    <w:rsid w:val="005A5C2D"/>
    <w:rsid w:val="005B6AFB"/>
    <w:rsid w:val="005D0703"/>
    <w:rsid w:val="005D1D64"/>
    <w:rsid w:val="005F3EEF"/>
    <w:rsid w:val="0061768C"/>
    <w:rsid w:val="00672FB1"/>
    <w:rsid w:val="00673597"/>
    <w:rsid w:val="00673A37"/>
    <w:rsid w:val="0067558F"/>
    <w:rsid w:val="00687682"/>
    <w:rsid w:val="006B20EB"/>
    <w:rsid w:val="006F7FA7"/>
    <w:rsid w:val="00704D37"/>
    <w:rsid w:val="00707CF9"/>
    <w:rsid w:val="007103D8"/>
    <w:rsid w:val="007124FE"/>
    <w:rsid w:val="00712863"/>
    <w:rsid w:val="007136EE"/>
    <w:rsid w:val="00716893"/>
    <w:rsid w:val="007173E2"/>
    <w:rsid w:val="007675C8"/>
    <w:rsid w:val="00781438"/>
    <w:rsid w:val="00787005"/>
    <w:rsid w:val="007A4BA5"/>
    <w:rsid w:val="007B585A"/>
    <w:rsid w:val="007B62D5"/>
    <w:rsid w:val="007C491A"/>
    <w:rsid w:val="00811512"/>
    <w:rsid w:val="008224E0"/>
    <w:rsid w:val="00825072"/>
    <w:rsid w:val="0083275F"/>
    <w:rsid w:val="008433B9"/>
    <w:rsid w:val="0087388B"/>
    <w:rsid w:val="008865AD"/>
    <w:rsid w:val="00893566"/>
    <w:rsid w:val="008A1F03"/>
    <w:rsid w:val="008C5CA5"/>
    <w:rsid w:val="008E5323"/>
    <w:rsid w:val="008E6C9C"/>
    <w:rsid w:val="008F5B89"/>
    <w:rsid w:val="00905F2D"/>
    <w:rsid w:val="00920330"/>
    <w:rsid w:val="00932DC9"/>
    <w:rsid w:val="00934AC1"/>
    <w:rsid w:val="009361E3"/>
    <w:rsid w:val="00940B79"/>
    <w:rsid w:val="00941578"/>
    <w:rsid w:val="009471A9"/>
    <w:rsid w:val="00951DB1"/>
    <w:rsid w:val="00960786"/>
    <w:rsid w:val="009746C6"/>
    <w:rsid w:val="00977150"/>
    <w:rsid w:val="00980D2F"/>
    <w:rsid w:val="00985A47"/>
    <w:rsid w:val="009923C7"/>
    <w:rsid w:val="009969EF"/>
    <w:rsid w:val="009A1E4C"/>
    <w:rsid w:val="009A4F83"/>
    <w:rsid w:val="009C4D84"/>
    <w:rsid w:val="009C5D02"/>
    <w:rsid w:val="009C75F0"/>
    <w:rsid w:val="009D345C"/>
    <w:rsid w:val="009E76E4"/>
    <w:rsid w:val="009F50F7"/>
    <w:rsid w:val="00A02F76"/>
    <w:rsid w:val="00A050D7"/>
    <w:rsid w:val="00A11C7C"/>
    <w:rsid w:val="00A14CE1"/>
    <w:rsid w:val="00A32C79"/>
    <w:rsid w:val="00A532C3"/>
    <w:rsid w:val="00A55CB2"/>
    <w:rsid w:val="00A669CE"/>
    <w:rsid w:val="00A7202A"/>
    <w:rsid w:val="00A77E29"/>
    <w:rsid w:val="00A867A5"/>
    <w:rsid w:val="00AA410A"/>
    <w:rsid w:val="00AB1091"/>
    <w:rsid w:val="00AB54FC"/>
    <w:rsid w:val="00AB5EB8"/>
    <w:rsid w:val="00AD6211"/>
    <w:rsid w:val="00AE0CB2"/>
    <w:rsid w:val="00AE4C14"/>
    <w:rsid w:val="00B37C5F"/>
    <w:rsid w:val="00B50A9F"/>
    <w:rsid w:val="00B61181"/>
    <w:rsid w:val="00B614A5"/>
    <w:rsid w:val="00B7071D"/>
    <w:rsid w:val="00B75CA9"/>
    <w:rsid w:val="00B843CD"/>
    <w:rsid w:val="00BB43B7"/>
    <w:rsid w:val="00BB7385"/>
    <w:rsid w:val="00BD4D9E"/>
    <w:rsid w:val="00BE1DB2"/>
    <w:rsid w:val="00C342FD"/>
    <w:rsid w:val="00C50EB8"/>
    <w:rsid w:val="00C52AF2"/>
    <w:rsid w:val="00C74FDF"/>
    <w:rsid w:val="00C8658A"/>
    <w:rsid w:val="00C90BD9"/>
    <w:rsid w:val="00C96EF9"/>
    <w:rsid w:val="00C9741D"/>
    <w:rsid w:val="00CB13D7"/>
    <w:rsid w:val="00CB1440"/>
    <w:rsid w:val="00CB7600"/>
    <w:rsid w:val="00CD0366"/>
    <w:rsid w:val="00CF46BD"/>
    <w:rsid w:val="00D25CE1"/>
    <w:rsid w:val="00D352A2"/>
    <w:rsid w:val="00D52AF7"/>
    <w:rsid w:val="00D53D06"/>
    <w:rsid w:val="00D57F5F"/>
    <w:rsid w:val="00D60809"/>
    <w:rsid w:val="00D643FD"/>
    <w:rsid w:val="00D64EA9"/>
    <w:rsid w:val="00D73D0E"/>
    <w:rsid w:val="00D76466"/>
    <w:rsid w:val="00DD19F7"/>
    <w:rsid w:val="00DD5552"/>
    <w:rsid w:val="00DF26DE"/>
    <w:rsid w:val="00E02DC3"/>
    <w:rsid w:val="00E164D3"/>
    <w:rsid w:val="00E17C44"/>
    <w:rsid w:val="00E202E1"/>
    <w:rsid w:val="00E27D50"/>
    <w:rsid w:val="00E32886"/>
    <w:rsid w:val="00E46C5C"/>
    <w:rsid w:val="00E5052D"/>
    <w:rsid w:val="00E53676"/>
    <w:rsid w:val="00E553EE"/>
    <w:rsid w:val="00E63487"/>
    <w:rsid w:val="00E668CC"/>
    <w:rsid w:val="00E8242B"/>
    <w:rsid w:val="00E855EE"/>
    <w:rsid w:val="00E91613"/>
    <w:rsid w:val="00E94ECB"/>
    <w:rsid w:val="00E95DF3"/>
    <w:rsid w:val="00EA554F"/>
    <w:rsid w:val="00EB03FC"/>
    <w:rsid w:val="00EB4F9C"/>
    <w:rsid w:val="00ED6B84"/>
    <w:rsid w:val="00EE3F35"/>
    <w:rsid w:val="00EF69C2"/>
    <w:rsid w:val="00F17B6E"/>
    <w:rsid w:val="00F22D86"/>
    <w:rsid w:val="00F25A16"/>
    <w:rsid w:val="00F42224"/>
    <w:rsid w:val="00F42C52"/>
    <w:rsid w:val="00F44253"/>
    <w:rsid w:val="00F45810"/>
    <w:rsid w:val="00F75F45"/>
    <w:rsid w:val="00F85AEC"/>
    <w:rsid w:val="00F906C9"/>
    <w:rsid w:val="00F90A26"/>
    <w:rsid w:val="00F96B04"/>
    <w:rsid w:val="00FB1D66"/>
    <w:rsid w:val="00FB3AAD"/>
    <w:rsid w:val="00FD7422"/>
    <w:rsid w:val="00FF44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B1B66"/>
  <w15:chartTrackingRefBased/>
  <w15:docId w15:val="{F213967A-E21D-463E-97D3-C6A35D72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E53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5C2D"/>
    <w:pPr>
      <w:tabs>
        <w:tab w:val="center" w:pos="4252"/>
        <w:tab w:val="right" w:pos="8504"/>
      </w:tabs>
      <w:snapToGrid w:val="0"/>
    </w:pPr>
  </w:style>
  <w:style w:type="character" w:customStyle="1" w:styleId="a4">
    <w:name w:val="ヘッダー (文字)"/>
    <w:basedOn w:val="a0"/>
    <w:link w:val="a3"/>
    <w:uiPriority w:val="99"/>
    <w:rsid w:val="005A5C2D"/>
  </w:style>
  <w:style w:type="paragraph" w:styleId="a5">
    <w:name w:val="footer"/>
    <w:basedOn w:val="a"/>
    <w:link w:val="a6"/>
    <w:uiPriority w:val="99"/>
    <w:unhideWhenUsed/>
    <w:rsid w:val="005A5C2D"/>
    <w:pPr>
      <w:tabs>
        <w:tab w:val="center" w:pos="4252"/>
        <w:tab w:val="right" w:pos="8504"/>
      </w:tabs>
      <w:snapToGrid w:val="0"/>
    </w:pPr>
  </w:style>
  <w:style w:type="character" w:customStyle="1" w:styleId="a6">
    <w:name w:val="フッター (文字)"/>
    <w:basedOn w:val="a0"/>
    <w:link w:val="a5"/>
    <w:uiPriority w:val="99"/>
    <w:rsid w:val="005A5C2D"/>
  </w:style>
  <w:style w:type="paragraph" w:styleId="a7">
    <w:name w:val="List Paragraph"/>
    <w:basedOn w:val="a"/>
    <w:uiPriority w:val="34"/>
    <w:qFormat/>
    <w:rsid w:val="005A5C2D"/>
    <w:pPr>
      <w:ind w:leftChars="400" w:left="840"/>
    </w:pPr>
  </w:style>
  <w:style w:type="table" w:styleId="a8">
    <w:name w:val="Table Grid"/>
    <w:basedOn w:val="a1"/>
    <w:uiPriority w:val="39"/>
    <w:rsid w:val="00CF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B1E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9">
    <w:name w:val="Hyperlink"/>
    <w:basedOn w:val="a0"/>
    <w:uiPriority w:val="99"/>
    <w:unhideWhenUsed/>
    <w:rsid w:val="00F90A26"/>
    <w:rPr>
      <w:color w:val="0563C1" w:themeColor="hyperlink"/>
      <w:u w:val="single"/>
    </w:rPr>
  </w:style>
  <w:style w:type="character" w:styleId="aa">
    <w:name w:val="Unresolved Mention"/>
    <w:basedOn w:val="a0"/>
    <w:uiPriority w:val="99"/>
    <w:semiHidden/>
    <w:unhideWhenUsed/>
    <w:rsid w:val="00F90A26"/>
    <w:rPr>
      <w:color w:val="605E5C"/>
      <w:shd w:val="clear" w:color="auto" w:fill="E1DFDD"/>
    </w:rPr>
  </w:style>
  <w:style w:type="character" w:styleId="ab">
    <w:name w:val="annotation reference"/>
    <w:basedOn w:val="a0"/>
    <w:uiPriority w:val="99"/>
    <w:semiHidden/>
    <w:unhideWhenUsed/>
    <w:rsid w:val="00D52AF7"/>
    <w:rPr>
      <w:sz w:val="18"/>
      <w:szCs w:val="18"/>
    </w:rPr>
  </w:style>
  <w:style w:type="paragraph" w:styleId="ac">
    <w:name w:val="annotation text"/>
    <w:basedOn w:val="a"/>
    <w:link w:val="ad"/>
    <w:uiPriority w:val="99"/>
    <w:semiHidden/>
    <w:unhideWhenUsed/>
    <w:rsid w:val="00D52AF7"/>
    <w:pPr>
      <w:jc w:val="left"/>
    </w:pPr>
  </w:style>
  <w:style w:type="character" w:customStyle="1" w:styleId="ad">
    <w:name w:val="コメント文字列 (文字)"/>
    <w:basedOn w:val="a0"/>
    <w:link w:val="ac"/>
    <w:uiPriority w:val="99"/>
    <w:semiHidden/>
    <w:rsid w:val="00D52AF7"/>
  </w:style>
  <w:style w:type="paragraph" w:styleId="ae">
    <w:name w:val="annotation subject"/>
    <w:basedOn w:val="ac"/>
    <w:next w:val="ac"/>
    <w:link w:val="af"/>
    <w:uiPriority w:val="99"/>
    <w:semiHidden/>
    <w:unhideWhenUsed/>
    <w:rsid w:val="00D52AF7"/>
    <w:rPr>
      <w:b/>
      <w:bCs/>
    </w:rPr>
  </w:style>
  <w:style w:type="character" w:customStyle="1" w:styleId="af">
    <w:name w:val="コメント内容 (文字)"/>
    <w:basedOn w:val="ad"/>
    <w:link w:val="ae"/>
    <w:uiPriority w:val="99"/>
    <w:semiHidden/>
    <w:rsid w:val="00D52AF7"/>
    <w:rPr>
      <w:b/>
      <w:bCs/>
    </w:rPr>
  </w:style>
  <w:style w:type="paragraph" w:styleId="af0">
    <w:name w:val="Balloon Text"/>
    <w:basedOn w:val="a"/>
    <w:link w:val="af1"/>
    <w:uiPriority w:val="99"/>
    <w:semiHidden/>
    <w:unhideWhenUsed/>
    <w:rsid w:val="00D352A2"/>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D352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4551748">
      <w:bodyDiv w:val="1"/>
      <w:marLeft w:val="0"/>
      <w:marRight w:val="0"/>
      <w:marTop w:val="0"/>
      <w:marBottom w:val="0"/>
      <w:divBdr>
        <w:top w:val="none" w:sz="0" w:space="0" w:color="auto"/>
        <w:left w:val="none" w:sz="0" w:space="0" w:color="auto"/>
        <w:bottom w:val="none" w:sz="0" w:space="0" w:color="auto"/>
        <w:right w:val="none" w:sz="0" w:space="0" w:color="auto"/>
      </w:divBdr>
    </w:div>
    <w:div w:id="363597162">
      <w:bodyDiv w:val="1"/>
      <w:marLeft w:val="0"/>
      <w:marRight w:val="0"/>
      <w:marTop w:val="0"/>
      <w:marBottom w:val="0"/>
      <w:divBdr>
        <w:top w:val="none" w:sz="0" w:space="0" w:color="auto"/>
        <w:left w:val="none" w:sz="0" w:space="0" w:color="auto"/>
        <w:bottom w:val="none" w:sz="0" w:space="0" w:color="auto"/>
        <w:right w:val="none" w:sz="0" w:space="0" w:color="auto"/>
      </w:divBdr>
    </w:div>
    <w:div w:id="157327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60A09C-A1F1-45EF-84E1-BF43FFE3B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579</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ykita1117@gmail.com</dc:creator>
  <cp:keywords/>
  <dc:description/>
  <cp:lastModifiedBy>光田 雅樹</cp:lastModifiedBy>
  <cp:revision>3</cp:revision>
  <cp:lastPrinted>2021-10-14T01:12:00Z</cp:lastPrinted>
  <dcterms:created xsi:type="dcterms:W3CDTF">2021-10-21T05:27:00Z</dcterms:created>
  <dcterms:modified xsi:type="dcterms:W3CDTF">2021-10-21T05:37:00Z</dcterms:modified>
</cp:coreProperties>
</file>